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0D819E26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57023B">
              <w:rPr>
                <w:sz w:val="40"/>
              </w:rPr>
              <w:t>78</w:t>
            </w:r>
            <w:r w:rsidR="00B25EF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E114D5">
              <w:rPr>
                <w:sz w:val="40"/>
              </w:rPr>
              <w:t xml:space="preserve"> 15</w:t>
            </w:r>
            <w:r w:rsidR="002925EF">
              <w:rPr>
                <w:sz w:val="40"/>
              </w:rPr>
              <w:t xml:space="preserve"> novembre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416E6E89" w:rsidR="00C35097" w:rsidRPr="00AD41A0" w:rsidRDefault="00975E0C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4ACED0E9" w14:textId="77777777" w:rsidR="00FE505D" w:rsidRDefault="00FE505D" w:rsidP="00F1403A">
      <w:pPr>
        <w:pStyle w:val="LndNormale1"/>
        <w:jc w:val="center"/>
        <w:rPr>
          <w:rFonts w:cs="Arial"/>
          <w:b/>
          <w:szCs w:val="22"/>
        </w:rPr>
      </w:pPr>
    </w:p>
    <w:p w14:paraId="2C86219C" w14:textId="77777777" w:rsidR="00FE505D" w:rsidRPr="00D71193" w:rsidRDefault="00FE505D" w:rsidP="00975E0C">
      <w:pPr>
        <w:pStyle w:val="Titolo"/>
        <w:jc w:val="both"/>
        <w:rPr>
          <w:rFonts w:cs="Arial"/>
          <w:szCs w:val="22"/>
        </w:rPr>
      </w:pPr>
    </w:p>
    <w:p w14:paraId="44CE17BF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3DC1B334" w14:textId="77777777" w:rsidR="00CB3456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4B04B82B" w14:textId="77777777" w:rsidR="006955A9" w:rsidRPr="00375144" w:rsidRDefault="006955A9" w:rsidP="009D3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 Cristian Urbinati – </w:t>
      </w:r>
      <w:r w:rsidR="00F6410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appresentante A.I.A.</w:t>
      </w: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75E15ED3" w14:textId="2B8640F2" w:rsidR="006847A6" w:rsidRDefault="004C5D2B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b w:val="0"/>
        </w:rPr>
        <w:t>nella riunione del</w:t>
      </w:r>
      <w:r w:rsidR="00EB41CE">
        <w:rPr>
          <w:b w:val="0"/>
        </w:rPr>
        <w:t xml:space="preserve"> 15</w:t>
      </w:r>
      <w:r w:rsidR="002925EF">
        <w:rPr>
          <w:b w:val="0"/>
        </w:rPr>
        <w:t xml:space="preserve"> no</w:t>
      </w:r>
      <w:r w:rsidR="00D3556A">
        <w:rPr>
          <w:b w:val="0"/>
        </w:rPr>
        <w:t>vembre</w:t>
      </w:r>
      <w:r w:rsidR="00975E0C" w:rsidRPr="00F1403A">
        <w:rPr>
          <w:b w:val="0"/>
        </w:rPr>
        <w:t xml:space="preserve"> 202</w:t>
      </w:r>
      <w:r w:rsidR="009B1669" w:rsidRPr="00F1403A">
        <w:rPr>
          <w:b w:val="0"/>
        </w:rPr>
        <w:t>1</w:t>
      </w:r>
      <w:r w:rsidR="006847A6">
        <w:rPr>
          <w:b w:val="0"/>
        </w:rPr>
        <w:t xml:space="preserve"> ha pronunciato i seguenti dispositivi:</w:t>
      </w:r>
    </w:p>
    <w:p w14:paraId="2A12E5C5" w14:textId="32057C79" w:rsidR="006847A6" w:rsidRDefault="006847A6" w:rsidP="003C04E8">
      <w:pPr>
        <w:pStyle w:val="Titolo"/>
        <w:spacing w:line="276" w:lineRule="auto"/>
        <w:jc w:val="both"/>
        <w:rPr>
          <w:b w:val="0"/>
        </w:rPr>
      </w:pPr>
    </w:p>
    <w:p w14:paraId="55E6918E" w14:textId="383BCCE5" w:rsidR="006847A6" w:rsidRPr="00A152FE" w:rsidRDefault="006847A6" w:rsidP="006847A6">
      <w:pPr>
        <w:pStyle w:val="LndNormale1"/>
        <w:jc w:val="center"/>
        <w:rPr>
          <w:rFonts w:cs="Arial"/>
          <w:szCs w:val="22"/>
        </w:rPr>
      </w:pPr>
      <w:bookmarkStart w:id="1" w:name="_Hlk86920803"/>
      <w:r w:rsidRPr="00A152FE">
        <w:rPr>
          <w:rFonts w:cs="Arial"/>
          <w:b/>
          <w:szCs w:val="22"/>
        </w:rPr>
        <w:t xml:space="preserve">Dispositivo n. </w:t>
      </w:r>
      <w:r w:rsidR="006C6CC2">
        <w:rPr>
          <w:rFonts w:cs="Arial"/>
          <w:b/>
          <w:szCs w:val="22"/>
        </w:rPr>
        <w:t>8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096AD0D4" w14:textId="79954CEF" w:rsidR="006847A6" w:rsidRPr="00A152FE" w:rsidRDefault="006847A6" w:rsidP="006847A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6C6CC2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2021/2022</w:t>
      </w:r>
    </w:p>
    <w:bookmarkEnd w:id="1"/>
    <w:p w14:paraId="61D9F921" w14:textId="77777777" w:rsidR="006847A6" w:rsidRDefault="006847A6" w:rsidP="006847A6">
      <w:pPr>
        <w:pStyle w:val="Titolo"/>
        <w:jc w:val="both"/>
        <w:rPr>
          <w:rFonts w:cs="Arial"/>
          <w:szCs w:val="22"/>
        </w:rPr>
      </w:pPr>
    </w:p>
    <w:p w14:paraId="1784EBDA" w14:textId="77777777" w:rsidR="006847A6" w:rsidRDefault="006847A6" w:rsidP="003C04E8">
      <w:pPr>
        <w:pStyle w:val="Titolo"/>
        <w:spacing w:line="276" w:lineRule="auto"/>
        <w:jc w:val="both"/>
        <w:rPr>
          <w:b w:val="0"/>
        </w:rPr>
      </w:pPr>
    </w:p>
    <w:p w14:paraId="32F82AEE" w14:textId="5C6F2BC0" w:rsidR="004A6429" w:rsidRPr="00F1403A" w:rsidRDefault="004A6429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rFonts w:cs="Arial"/>
          <w:b w:val="0"/>
          <w:szCs w:val="22"/>
        </w:rPr>
        <w:t>a seguito del reclamo n.</w:t>
      </w:r>
      <w:r w:rsidR="00D46C30">
        <w:rPr>
          <w:rFonts w:cs="Arial"/>
          <w:b w:val="0"/>
          <w:szCs w:val="22"/>
        </w:rPr>
        <w:t xml:space="preserve"> </w:t>
      </w:r>
      <w:r w:rsidR="006C6CC2">
        <w:rPr>
          <w:rFonts w:cs="Arial"/>
          <w:b w:val="0"/>
          <w:szCs w:val="22"/>
        </w:rPr>
        <w:t>8</w:t>
      </w:r>
      <w:r w:rsidR="00D46C30">
        <w:rPr>
          <w:rFonts w:cs="Arial"/>
          <w:b w:val="0"/>
          <w:szCs w:val="22"/>
        </w:rPr>
        <w:t>/CSAT</w:t>
      </w:r>
      <w:r w:rsidR="00D3556A">
        <w:rPr>
          <w:rFonts w:cs="Arial"/>
          <w:b w:val="0"/>
          <w:szCs w:val="22"/>
        </w:rPr>
        <w:t xml:space="preserve"> </w:t>
      </w:r>
      <w:r w:rsidR="00D46C30">
        <w:rPr>
          <w:rFonts w:cs="Arial"/>
          <w:b w:val="0"/>
          <w:szCs w:val="22"/>
        </w:rPr>
        <w:t>2021/2022</w:t>
      </w:r>
      <w:r w:rsidR="009E0ED4" w:rsidRPr="00F1403A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promosso dall</w:t>
      </w:r>
      <w:r w:rsidR="004E5B69" w:rsidRPr="00F1403A">
        <w:rPr>
          <w:rFonts w:cs="Arial"/>
          <w:b w:val="0"/>
          <w:szCs w:val="22"/>
        </w:rPr>
        <w:t xml:space="preserve">a </w:t>
      </w:r>
      <w:r w:rsidR="00756873">
        <w:rPr>
          <w:rFonts w:cs="Arial"/>
          <w:b w:val="0"/>
          <w:szCs w:val="22"/>
        </w:rPr>
        <w:t>A.S.D. PO</w:t>
      </w:r>
      <w:r w:rsidR="006C6CC2">
        <w:rPr>
          <w:rFonts w:cs="Arial"/>
          <w:b w:val="0"/>
          <w:szCs w:val="22"/>
        </w:rPr>
        <w:t>GGIO SAN MARCELLO</w:t>
      </w:r>
      <w:r w:rsidR="00756873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in data</w:t>
      </w:r>
      <w:r w:rsidR="0025260B" w:rsidRPr="00F1403A">
        <w:rPr>
          <w:rFonts w:cs="Arial"/>
          <w:b w:val="0"/>
          <w:szCs w:val="22"/>
        </w:rPr>
        <w:t xml:space="preserve"> </w:t>
      </w:r>
      <w:r w:rsidR="00D3556A">
        <w:rPr>
          <w:rFonts w:cs="Arial"/>
          <w:b w:val="0"/>
          <w:szCs w:val="22"/>
        </w:rPr>
        <w:t>2</w:t>
      </w:r>
      <w:r w:rsidR="006C6CC2">
        <w:rPr>
          <w:rFonts w:cs="Arial"/>
          <w:b w:val="0"/>
          <w:szCs w:val="22"/>
        </w:rPr>
        <w:t xml:space="preserve"> novembre</w:t>
      </w:r>
      <w:r w:rsidR="0025260B" w:rsidRPr="00F1403A">
        <w:rPr>
          <w:rFonts w:cs="Arial"/>
          <w:b w:val="0"/>
          <w:szCs w:val="22"/>
        </w:rPr>
        <w:t xml:space="preserve"> 2021</w:t>
      </w:r>
      <w:r w:rsidRPr="00F1403A">
        <w:rPr>
          <w:rFonts w:cs="Arial"/>
          <w:b w:val="0"/>
          <w:szCs w:val="22"/>
        </w:rPr>
        <w:t xml:space="preserve"> avverso l</w:t>
      </w:r>
      <w:r w:rsidR="001D336A">
        <w:rPr>
          <w:rFonts w:cs="Arial"/>
          <w:b w:val="0"/>
          <w:szCs w:val="22"/>
        </w:rPr>
        <w:t>e</w:t>
      </w:r>
      <w:r w:rsidRPr="00F1403A">
        <w:rPr>
          <w:rFonts w:cs="Arial"/>
          <w:b w:val="0"/>
          <w:szCs w:val="22"/>
        </w:rPr>
        <w:t xml:space="preserve"> sanzion</w:t>
      </w:r>
      <w:r w:rsidR="001D336A">
        <w:rPr>
          <w:rFonts w:cs="Arial"/>
          <w:b w:val="0"/>
          <w:szCs w:val="22"/>
        </w:rPr>
        <w:t>i</w:t>
      </w:r>
      <w:r w:rsidRPr="00F1403A">
        <w:rPr>
          <w:rFonts w:cs="Arial"/>
          <w:b w:val="0"/>
          <w:szCs w:val="22"/>
        </w:rPr>
        <w:t xml:space="preserve"> sportiv</w:t>
      </w:r>
      <w:r w:rsidR="001D336A">
        <w:rPr>
          <w:rFonts w:cs="Arial"/>
          <w:b w:val="0"/>
          <w:szCs w:val="22"/>
        </w:rPr>
        <w:t>e</w:t>
      </w:r>
      <w:r w:rsidRPr="00F1403A">
        <w:rPr>
          <w:rFonts w:cs="Arial"/>
          <w:b w:val="0"/>
          <w:szCs w:val="22"/>
        </w:rPr>
        <w:t xml:space="preserve"> dell</w:t>
      </w:r>
      <w:r w:rsidR="009610A4">
        <w:rPr>
          <w:rFonts w:cs="Arial"/>
          <w:b w:val="0"/>
          <w:szCs w:val="22"/>
        </w:rPr>
        <w:t>a</w:t>
      </w:r>
      <w:r w:rsidR="006C6CC2">
        <w:rPr>
          <w:rFonts w:cs="Arial"/>
          <w:b w:val="0"/>
          <w:szCs w:val="22"/>
        </w:rPr>
        <w:t xml:space="preserve"> perdita della gara 0-3</w:t>
      </w:r>
      <w:r w:rsidR="001D336A">
        <w:rPr>
          <w:rFonts w:cs="Arial"/>
          <w:b w:val="0"/>
          <w:szCs w:val="22"/>
        </w:rPr>
        <w:t xml:space="preserve">, di 1 punto di penalizzazione e dell’ammenda di € 200,00 </w:t>
      </w:r>
      <w:r w:rsidR="00E74BFF">
        <w:rPr>
          <w:rFonts w:cs="Arial"/>
          <w:b w:val="0"/>
          <w:szCs w:val="22"/>
        </w:rPr>
        <w:t>applicat</w:t>
      </w:r>
      <w:r w:rsidR="006C6CC2">
        <w:rPr>
          <w:rFonts w:cs="Arial"/>
          <w:b w:val="0"/>
          <w:szCs w:val="22"/>
        </w:rPr>
        <w:t>a</w:t>
      </w:r>
      <w:r w:rsidRPr="00F1403A">
        <w:rPr>
          <w:rFonts w:cs="Arial"/>
          <w:b w:val="0"/>
          <w:szCs w:val="22"/>
        </w:rPr>
        <w:t xml:space="preserve"> dal Giudice sportivo territoriale presso </w:t>
      </w:r>
      <w:r w:rsidR="006C6CC2">
        <w:rPr>
          <w:rFonts w:cs="Arial"/>
          <w:b w:val="0"/>
          <w:szCs w:val="22"/>
        </w:rPr>
        <w:t>la Delegazione Provinciale Ancona</w:t>
      </w:r>
      <w:r w:rsidRPr="00F1403A">
        <w:rPr>
          <w:rFonts w:cs="Arial"/>
          <w:b w:val="0"/>
          <w:szCs w:val="22"/>
        </w:rPr>
        <w:t xml:space="preserve"> con delibera pubblicata sul Com.</w:t>
      </w:r>
      <w:r w:rsidR="00FC4612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6C6CC2">
        <w:rPr>
          <w:rFonts w:cs="Arial"/>
          <w:b w:val="0"/>
          <w:szCs w:val="22"/>
        </w:rPr>
        <w:t>31</w:t>
      </w:r>
      <w:r w:rsidRPr="00F1403A">
        <w:rPr>
          <w:rFonts w:cs="Arial"/>
          <w:b w:val="0"/>
          <w:szCs w:val="22"/>
        </w:rPr>
        <w:t xml:space="preserve"> del </w:t>
      </w:r>
      <w:r w:rsidR="009610A4">
        <w:rPr>
          <w:rFonts w:cs="Arial"/>
          <w:b w:val="0"/>
          <w:szCs w:val="22"/>
        </w:rPr>
        <w:t>2</w:t>
      </w:r>
      <w:r w:rsidR="006C6CC2">
        <w:rPr>
          <w:rFonts w:cs="Arial"/>
          <w:b w:val="0"/>
          <w:szCs w:val="22"/>
        </w:rPr>
        <w:t>8</w:t>
      </w:r>
      <w:r w:rsidRPr="00F1403A">
        <w:rPr>
          <w:rFonts w:cs="Arial"/>
          <w:b w:val="0"/>
          <w:szCs w:val="22"/>
        </w:rPr>
        <w:t xml:space="preserve"> </w:t>
      </w:r>
      <w:r w:rsidR="00382188" w:rsidRPr="00F1403A">
        <w:rPr>
          <w:rFonts w:cs="Arial"/>
          <w:b w:val="0"/>
          <w:szCs w:val="22"/>
        </w:rPr>
        <w:t>ottobre</w:t>
      </w:r>
      <w:r w:rsidRPr="00F1403A">
        <w:rPr>
          <w:rFonts w:cs="Arial"/>
          <w:b w:val="0"/>
          <w:szCs w:val="22"/>
        </w:rPr>
        <w:t xml:space="preserve"> 202</w:t>
      </w:r>
      <w:r w:rsidR="00382188" w:rsidRPr="00F1403A">
        <w:rPr>
          <w:rFonts w:cs="Arial"/>
          <w:b w:val="0"/>
          <w:szCs w:val="22"/>
        </w:rPr>
        <w:t>1</w:t>
      </w:r>
    </w:p>
    <w:p w14:paraId="7593BA62" w14:textId="77777777" w:rsidR="00ED0B15" w:rsidRPr="00F1403A" w:rsidRDefault="00ED0B15" w:rsidP="004A6429">
      <w:pPr>
        <w:pStyle w:val="LndNormale1"/>
        <w:spacing w:line="360" w:lineRule="auto"/>
        <w:rPr>
          <w:rFonts w:cs="Arial"/>
          <w:szCs w:val="22"/>
        </w:rPr>
      </w:pPr>
    </w:p>
    <w:p w14:paraId="36F953CB" w14:textId="6F7377DE" w:rsidR="00ED0B15" w:rsidRPr="006844E4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bookmarkStart w:id="2" w:name="_Hlk87023502"/>
      <w:r>
        <w:rPr>
          <w:rFonts w:cs="Arial"/>
          <w:szCs w:val="22"/>
        </w:rPr>
        <w:t xml:space="preserve">                                                                    </w:t>
      </w:r>
      <w:r w:rsidR="004A6429" w:rsidRPr="00A152FE">
        <w:rPr>
          <w:rFonts w:cs="Arial"/>
          <w:b/>
          <w:szCs w:val="22"/>
        </w:rPr>
        <w:t>DISPOSITIVO</w:t>
      </w:r>
      <w:bookmarkEnd w:id="2"/>
    </w:p>
    <w:p w14:paraId="161052BD" w14:textId="0551A427" w:rsidR="004A6429" w:rsidRDefault="004A6429" w:rsidP="004A6429">
      <w:pPr>
        <w:pStyle w:val="LndNormale1"/>
        <w:spacing w:line="360" w:lineRule="auto"/>
        <w:jc w:val="center"/>
      </w:pPr>
      <w:bookmarkStart w:id="3" w:name="_Hlk87023578"/>
      <w:r w:rsidRPr="00A152FE">
        <w:t>P.Q.M.</w:t>
      </w:r>
    </w:p>
    <w:p w14:paraId="281312E8" w14:textId="77777777" w:rsidR="00E114D5" w:rsidRPr="00027698" w:rsidRDefault="00E114D5" w:rsidP="004A6429">
      <w:pPr>
        <w:pStyle w:val="LndNormale1"/>
        <w:spacing w:line="360" w:lineRule="auto"/>
        <w:jc w:val="center"/>
        <w:rPr>
          <w:rFonts w:cs="Arial"/>
          <w:szCs w:val="22"/>
        </w:rPr>
      </w:pPr>
    </w:p>
    <w:p w14:paraId="0B42D4C9" w14:textId="2669E8DE" w:rsidR="00035905" w:rsidRDefault="004A6429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F55C4C">
        <w:rPr>
          <w:rFonts w:ascii="Arial" w:hAnsi="Arial" w:cs="Arial"/>
          <w:sz w:val="22"/>
          <w:szCs w:val="22"/>
        </w:rPr>
        <w:t xml:space="preserve"> respinge </w:t>
      </w:r>
      <w:r w:rsidRPr="004C5D2B">
        <w:rPr>
          <w:rFonts w:ascii="Arial" w:hAnsi="Arial" w:cs="Arial"/>
          <w:sz w:val="22"/>
          <w:szCs w:val="22"/>
        </w:rPr>
        <w:t>il reclamo come sopra proposto dall</w:t>
      </w:r>
      <w:r w:rsidR="00035905">
        <w:rPr>
          <w:rFonts w:ascii="Arial" w:hAnsi="Arial" w:cs="Arial"/>
          <w:sz w:val="22"/>
          <w:szCs w:val="22"/>
        </w:rPr>
        <w:t xml:space="preserve">a </w:t>
      </w:r>
      <w:r w:rsidR="00EB41CE">
        <w:rPr>
          <w:rFonts w:ascii="Arial" w:hAnsi="Arial" w:cs="Arial"/>
          <w:sz w:val="22"/>
          <w:szCs w:val="22"/>
        </w:rPr>
        <w:t>A.S.D. POGGIO SAN MARCELLO.</w:t>
      </w:r>
    </w:p>
    <w:p w14:paraId="1DE9D85F" w14:textId="60143B13" w:rsidR="004A6429" w:rsidRDefault="00035905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4" w:name="_Hlk87024222"/>
      <w:bookmarkEnd w:id="3"/>
      <w:r>
        <w:rPr>
          <w:rFonts w:ascii="Arial" w:hAnsi="Arial" w:cs="Arial"/>
          <w:sz w:val="22"/>
          <w:szCs w:val="22"/>
        </w:rPr>
        <w:lastRenderedPageBreak/>
        <w:t>D</w:t>
      </w:r>
      <w:r w:rsidR="004C5D2B">
        <w:rPr>
          <w:rFonts w:ascii="Arial" w:hAnsi="Arial" w:cs="Arial"/>
          <w:sz w:val="22"/>
          <w:szCs w:val="22"/>
        </w:rPr>
        <w:t>ispone</w:t>
      </w:r>
      <w:r w:rsidR="00C95471">
        <w:rPr>
          <w:rFonts w:ascii="Arial" w:hAnsi="Arial" w:cs="Arial"/>
          <w:sz w:val="22"/>
          <w:szCs w:val="22"/>
        </w:rPr>
        <w:t xml:space="preserve"> </w:t>
      </w:r>
      <w:r w:rsidR="00F55C4C">
        <w:rPr>
          <w:rFonts w:ascii="Arial" w:hAnsi="Arial" w:cs="Arial"/>
          <w:sz w:val="22"/>
          <w:szCs w:val="22"/>
        </w:rPr>
        <w:t>addebitarsi</w:t>
      </w:r>
      <w:r w:rsidR="004A6429" w:rsidRPr="009A1ECA">
        <w:rPr>
          <w:rFonts w:ascii="Arial" w:hAnsi="Arial" w:cs="Arial"/>
          <w:sz w:val="22"/>
          <w:szCs w:val="22"/>
        </w:rPr>
        <w:t xml:space="preserve"> il </w:t>
      </w:r>
      <w:r w:rsidR="004C5D2B">
        <w:rPr>
          <w:rFonts w:ascii="Arial" w:hAnsi="Arial" w:cs="Arial"/>
          <w:sz w:val="22"/>
          <w:szCs w:val="22"/>
        </w:rPr>
        <w:t xml:space="preserve">relativo </w:t>
      </w:r>
      <w:r w:rsidR="004A6429"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="004A6429"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4CE3CB11" w14:textId="59F23A4B" w:rsidR="0046351E" w:rsidRDefault="0046351E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bookmarkEnd w:id="4"/>
    <w:p w14:paraId="3CB33766" w14:textId="77777777" w:rsidR="0046351E" w:rsidRPr="009A1ECA" w:rsidRDefault="0046351E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F1E7494" w14:textId="3DDC97A7" w:rsidR="00035905" w:rsidRDefault="004A6429" w:rsidP="00035905">
      <w:pPr>
        <w:spacing w:line="360" w:lineRule="auto"/>
        <w:rPr>
          <w:rFonts w:ascii="Arial" w:hAnsi="Arial" w:cs="Arial"/>
          <w:sz w:val="22"/>
          <w:szCs w:val="22"/>
        </w:rPr>
      </w:pPr>
      <w:bookmarkStart w:id="5" w:name="_Hlk87024264"/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EB41CE">
        <w:rPr>
          <w:rFonts w:ascii="Arial" w:hAnsi="Arial" w:cs="Arial"/>
          <w:sz w:val="22"/>
          <w:szCs w:val="22"/>
        </w:rPr>
        <w:t xml:space="preserve">15 </w:t>
      </w:r>
      <w:r w:rsidR="00804070">
        <w:rPr>
          <w:rFonts w:ascii="Arial" w:hAnsi="Arial" w:cs="Arial"/>
          <w:sz w:val="22"/>
          <w:szCs w:val="22"/>
        </w:rPr>
        <w:t>novembre</w:t>
      </w:r>
      <w:r w:rsidR="00CC3F72">
        <w:rPr>
          <w:rFonts w:ascii="Arial" w:hAnsi="Arial" w:cs="Arial"/>
          <w:sz w:val="22"/>
          <w:szCs w:val="22"/>
        </w:rPr>
        <w:t xml:space="preserve"> </w:t>
      </w:r>
      <w:r w:rsidR="00035905">
        <w:rPr>
          <w:rFonts w:ascii="Arial" w:hAnsi="Arial" w:cs="Arial"/>
          <w:sz w:val="22"/>
          <w:szCs w:val="22"/>
        </w:rPr>
        <w:t>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bookmarkEnd w:id="5"/>
    <w:p w14:paraId="00337AD8" w14:textId="77777777" w:rsidR="00804070" w:rsidRDefault="00804070" w:rsidP="00035905">
      <w:pPr>
        <w:spacing w:line="360" w:lineRule="auto"/>
        <w:rPr>
          <w:rFonts w:ascii="Arial" w:hAnsi="Arial" w:cs="Arial"/>
          <w:sz w:val="22"/>
          <w:szCs w:val="22"/>
        </w:rPr>
      </w:pPr>
    </w:p>
    <w:p w14:paraId="0F9844A4" w14:textId="2F176791" w:rsidR="00F0563D" w:rsidRPr="009E0ED4" w:rsidRDefault="004A6429" w:rsidP="009E0ED4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9A1ECA">
        <w:rPr>
          <w:rFonts w:cs="Arial"/>
          <w:szCs w:val="22"/>
        </w:rPr>
        <w:t xml:space="preserve">                                                                      </w:t>
      </w:r>
    </w:p>
    <w:p w14:paraId="4FA2765B" w14:textId="2AE566D1" w:rsidR="00F0563D" w:rsidRPr="009A1ECA" w:rsidRDefault="00EB41CE" w:rsidP="00D3730D">
      <w:pPr>
        <w:jc w:val="left"/>
        <w:rPr>
          <w:rFonts w:ascii="Arial" w:hAnsi="Arial" w:cs="Arial"/>
          <w:sz w:val="22"/>
          <w:szCs w:val="22"/>
        </w:rPr>
      </w:pPr>
      <w:bookmarkStart w:id="6" w:name="_Hlk87024348"/>
      <w:r>
        <w:rPr>
          <w:rFonts w:ascii="Arial" w:hAnsi="Arial" w:cs="Arial"/>
          <w:sz w:val="22"/>
          <w:szCs w:val="22"/>
        </w:rPr>
        <w:t>Il Relatore</w:t>
      </w:r>
      <w:r w:rsidR="00676378">
        <w:rPr>
          <w:rFonts w:ascii="Arial" w:hAnsi="Arial" w:cs="Arial"/>
          <w:sz w:val="22"/>
          <w:szCs w:val="22"/>
        </w:rPr>
        <w:t xml:space="preserve">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BC2E7D">
        <w:rPr>
          <w:rFonts w:ascii="Arial" w:hAnsi="Arial" w:cs="Arial"/>
          <w:sz w:val="22"/>
          <w:szCs w:val="22"/>
        </w:rPr>
        <w:t xml:space="preserve">        Il Presidente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</w:t>
      </w:r>
      <w:r w:rsidR="00676378">
        <w:rPr>
          <w:rFonts w:ascii="Arial" w:hAnsi="Arial" w:cs="Arial"/>
          <w:sz w:val="22"/>
          <w:szCs w:val="22"/>
        </w:rPr>
        <w:t xml:space="preserve">          </w:t>
      </w:r>
      <w:r w:rsidR="00D3730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D3730D">
        <w:rPr>
          <w:rFonts w:ascii="Arial" w:hAnsi="Arial" w:cs="Arial"/>
          <w:sz w:val="22"/>
          <w:szCs w:val="22"/>
        </w:rPr>
        <w:t xml:space="preserve"> </w:t>
      </w:r>
      <w:r w:rsidR="006763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76378">
        <w:rPr>
          <w:rFonts w:ascii="Arial" w:hAnsi="Arial" w:cs="Arial"/>
          <w:sz w:val="22"/>
          <w:szCs w:val="22"/>
        </w:rPr>
        <w:t>F.to</w:t>
      </w:r>
      <w:r w:rsidR="00F0563D" w:rsidRPr="009A1ECA">
        <w:rPr>
          <w:rFonts w:ascii="Arial" w:hAnsi="Arial" w:cs="Arial"/>
          <w:sz w:val="22"/>
          <w:szCs w:val="22"/>
        </w:rPr>
        <w:t xml:space="preserve"> </w:t>
      </w:r>
      <w:r w:rsidR="00676378">
        <w:rPr>
          <w:rFonts w:ascii="Arial" w:hAnsi="Arial" w:cs="Arial"/>
          <w:sz w:val="22"/>
          <w:szCs w:val="22"/>
        </w:rPr>
        <w:t>in originale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 w:rsidR="00F0563D">
        <w:rPr>
          <w:rFonts w:ascii="Arial" w:hAnsi="Arial" w:cs="Arial"/>
          <w:sz w:val="22"/>
          <w:szCs w:val="22"/>
        </w:rPr>
        <w:t xml:space="preserve">              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BC2E7D">
        <w:rPr>
          <w:rFonts w:ascii="Arial" w:hAnsi="Arial" w:cs="Arial"/>
          <w:sz w:val="22"/>
          <w:szCs w:val="22"/>
        </w:rPr>
        <w:t xml:space="preserve">       F.to in originale</w:t>
      </w:r>
      <w:r w:rsidR="00F0563D" w:rsidRPr="009A1ECA">
        <w:rPr>
          <w:rFonts w:ascii="Arial" w:hAnsi="Arial" w:cs="Arial"/>
          <w:sz w:val="22"/>
          <w:szCs w:val="22"/>
        </w:rPr>
        <w:t xml:space="preserve">            </w:t>
      </w:r>
      <w:r w:rsidR="00804070">
        <w:rPr>
          <w:rFonts w:ascii="Arial" w:hAnsi="Arial" w:cs="Arial"/>
          <w:sz w:val="22"/>
          <w:szCs w:val="22"/>
        </w:rPr>
        <w:t xml:space="preserve">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C44310C" w14:textId="49BE11CA" w:rsidR="001E5E8A" w:rsidRDefault="00BC2E7D" w:rsidP="00D3730D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>Lorenzo Casagrande Albano</w:t>
      </w:r>
      <w:r w:rsidR="00F0563D" w:rsidRPr="009A1ECA">
        <w:rPr>
          <w:rFonts w:cs="Arial"/>
          <w:noProof w:val="0"/>
          <w:szCs w:val="22"/>
        </w:rPr>
        <w:t xml:space="preserve"> </w:t>
      </w:r>
      <w:r w:rsidR="00F0563D" w:rsidRPr="009A1ECA">
        <w:rPr>
          <w:rFonts w:cs="Arial"/>
          <w:szCs w:val="22"/>
        </w:rPr>
        <w:t xml:space="preserve">   </w:t>
      </w:r>
      <w:r w:rsidR="00676378">
        <w:rPr>
          <w:rFonts w:cs="Arial"/>
          <w:szCs w:val="22"/>
        </w:rPr>
        <w:t xml:space="preserve">                                                                            </w:t>
      </w:r>
      <w:r>
        <w:rPr>
          <w:rFonts w:cs="Arial"/>
          <w:szCs w:val="22"/>
        </w:rPr>
        <w:t xml:space="preserve">    Piero Paciaroni     </w:t>
      </w:r>
      <w:r w:rsidR="00676378">
        <w:rPr>
          <w:rFonts w:cs="Arial"/>
          <w:szCs w:val="22"/>
        </w:rPr>
        <w:t xml:space="preserve">                      </w:t>
      </w:r>
      <w:r w:rsidR="00F0563D" w:rsidRPr="009A1ECA">
        <w:rPr>
          <w:rFonts w:cs="Arial"/>
          <w:szCs w:val="22"/>
        </w:rPr>
        <w:t xml:space="preserve"> </w:t>
      </w:r>
      <w:r w:rsidR="00D3730D">
        <w:rPr>
          <w:rFonts w:cs="Arial"/>
          <w:szCs w:val="22"/>
        </w:rPr>
        <w:t xml:space="preserve">               </w:t>
      </w:r>
      <w:r w:rsidR="00EB41CE">
        <w:rPr>
          <w:rFonts w:cs="Arial"/>
          <w:szCs w:val="22"/>
        </w:rPr>
        <w:t xml:space="preserve">        </w:t>
      </w:r>
      <w:r w:rsidR="00676378" w:rsidRPr="009A1ECA">
        <w:rPr>
          <w:rFonts w:cs="Arial"/>
          <w:szCs w:val="22"/>
        </w:rPr>
        <w:t xml:space="preserve">     </w:t>
      </w:r>
    </w:p>
    <w:bookmarkEnd w:id="6"/>
    <w:p w14:paraId="1FBD2858" w14:textId="77777777" w:rsidR="001F5BC9" w:rsidRDefault="00F0563D" w:rsidP="00D3730D">
      <w:pPr>
        <w:pStyle w:val="LndNormale1"/>
        <w:jc w:val="left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</w:t>
      </w:r>
    </w:p>
    <w:p w14:paraId="26A3617E" w14:textId="1AD60652" w:rsidR="00F0563D" w:rsidRPr="009A1EC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4DFEFD8" w14:textId="149BE6DE"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bookmarkStart w:id="7" w:name="_Hlk87024554"/>
      <w:r>
        <w:rPr>
          <w:rFonts w:cs="Arial"/>
          <w:b/>
          <w:szCs w:val="22"/>
          <w:u w:val="single"/>
        </w:rPr>
        <w:t xml:space="preserve">Depositato in Ancona in data </w:t>
      </w:r>
      <w:r w:rsidR="00284FFD">
        <w:rPr>
          <w:rFonts w:cs="Arial"/>
          <w:b/>
          <w:szCs w:val="22"/>
          <w:u w:val="single"/>
        </w:rPr>
        <w:t xml:space="preserve">15 </w:t>
      </w:r>
      <w:r w:rsidR="00804070">
        <w:rPr>
          <w:rFonts w:cs="Arial"/>
          <w:b/>
          <w:szCs w:val="22"/>
          <w:u w:val="single"/>
        </w:rPr>
        <w:t>novembre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14:paraId="7E011FD6" w14:textId="77777777"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bookmarkEnd w:id="7"/>
    <w:p w14:paraId="0C2F43F0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C4E16F2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AD303B4" w14:textId="77777777"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E613600" w14:textId="7EC92498" w:rsidR="007A6AAE" w:rsidRDefault="007A6AAE" w:rsidP="0051150D">
      <w:pPr>
        <w:pStyle w:val="LndNormale1"/>
        <w:jc w:val="right"/>
        <w:rPr>
          <w:rFonts w:cs="Arial"/>
          <w:szCs w:val="22"/>
        </w:rPr>
      </w:pPr>
    </w:p>
    <w:p w14:paraId="058DE504" w14:textId="77777777" w:rsidR="00E114D5" w:rsidRDefault="00E114D5" w:rsidP="0051150D">
      <w:pPr>
        <w:pStyle w:val="LndNormale1"/>
        <w:jc w:val="right"/>
        <w:rPr>
          <w:rFonts w:cs="Arial"/>
          <w:szCs w:val="22"/>
        </w:rPr>
      </w:pPr>
    </w:p>
    <w:p w14:paraId="11179A16" w14:textId="01463F61" w:rsidR="007A6AAE" w:rsidRDefault="00F55953" w:rsidP="007A6AAE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7698C" w14:textId="1A8D771C" w:rsidR="00B35FA4" w:rsidRPr="00A152FE" w:rsidRDefault="00B35FA4" w:rsidP="00B35FA4">
      <w:pPr>
        <w:pStyle w:val="LndNormale1"/>
        <w:jc w:val="center"/>
        <w:rPr>
          <w:rFonts w:cs="Arial"/>
          <w:szCs w:val="22"/>
        </w:rPr>
      </w:pPr>
      <w:bookmarkStart w:id="8" w:name="_Hlk87859745"/>
      <w:r w:rsidRPr="00A152FE">
        <w:rPr>
          <w:rFonts w:cs="Arial"/>
          <w:b/>
          <w:szCs w:val="22"/>
        </w:rPr>
        <w:t xml:space="preserve">Dispositivo n. </w:t>
      </w:r>
      <w:r w:rsidR="00F35600">
        <w:rPr>
          <w:rFonts w:cs="Arial"/>
          <w:b/>
          <w:szCs w:val="22"/>
        </w:rPr>
        <w:t>9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6258F2CE" w14:textId="064565B2" w:rsidR="00B35FA4" w:rsidRPr="00A152FE" w:rsidRDefault="00B35FA4" w:rsidP="00B35FA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F35600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2021/2022</w:t>
      </w:r>
    </w:p>
    <w:p w14:paraId="4DFEB6FF" w14:textId="44F33AAB" w:rsidR="007A6AAE" w:rsidRDefault="007A6AAE" w:rsidP="00FD08B3">
      <w:pPr>
        <w:pStyle w:val="LndNormale1"/>
        <w:rPr>
          <w:rFonts w:cs="Arial"/>
          <w:szCs w:val="22"/>
        </w:rPr>
      </w:pPr>
    </w:p>
    <w:bookmarkEnd w:id="8"/>
    <w:p w14:paraId="421E9BC5" w14:textId="77777777" w:rsidR="00E114D5" w:rsidRDefault="00E114D5" w:rsidP="00FD08B3">
      <w:pPr>
        <w:pStyle w:val="LndNormale1"/>
        <w:rPr>
          <w:rFonts w:cs="Arial"/>
          <w:szCs w:val="22"/>
        </w:rPr>
      </w:pPr>
    </w:p>
    <w:p w14:paraId="45B4DC65" w14:textId="2DA1648D" w:rsidR="00271587" w:rsidRDefault="00271587" w:rsidP="00271587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9" w:name="_Hlk87024855"/>
      <w:bookmarkStart w:id="10" w:name="_Hlk87859867"/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</w:t>
      </w:r>
      <w:r w:rsidR="00F35600">
        <w:rPr>
          <w:rFonts w:cs="Arial"/>
          <w:b w:val="0"/>
          <w:szCs w:val="22"/>
        </w:rPr>
        <w:t>9</w:t>
      </w:r>
      <w:r>
        <w:rPr>
          <w:rFonts w:cs="Arial"/>
          <w:b w:val="0"/>
          <w:szCs w:val="22"/>
        </w:rPr>
        <w:t>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</w:t>
      </w:r>
      <w:r w:rsidR="00F35600">
        <w:rPr>
          <w:rFonts w:cs="Arial"/>
          <w:b w:val="0"/>
          <w:szCs w:val="22"/>
        </w:rPr>
        <w:t>POL. CSI STELLA A.S.D.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in data </w:t>
      </w:r>
      <w:r w:rsidR="00F35600">
        <w:rPr>
          <w:rFonts w:cs="Arial"/>
          <w:b w:val="0"/>
          <w:szCs w:val="22"/>
        </w:rPr>
        <w:t>4</w:t>
      </w:r>
      <w:r>
        <w:rPr>
          <w:rFonts w:cs="Arial"/>
          <w:b w:val="0"/>
          <w:szCs w:val="22"/>
        </w:rPr>
        <w:t xml:space="preserve"> novembre </w:t>
      </w:r>
      <w:r w:rsidRPr="00F1403A">
        <w:rPr>
          <w:rFonts w:cs="Arial"/>
          <w:b w:val="0"/>
          <w:szCs w:val="22"/>
        </w:rPr>
        <w:t>2021 avverso la sanzione sportiva dell</w:t>
      </w:r>
      <w:r w:rsidR="00F35600">
        <w:rPr>
          <w:rFonts w:cs="Arial"/>
          <w:b w:val="0"/>
          <w:szCs w:val="22"/>
        </w:rPr>
        <w:t>’ammenda di € 1</w:t>
      </w:r>
      <w:r w:rsidR="00972AC6">
        <w:rPr>
          <w:rFonts w:cs="Arial"/>
          <w:b w:val="0"/>
          <w:szCs w:val="22"/>
        </w:rPr>
        <w:t>6</w:t>
      </w:r>
      <w:r w:rsidR="00F35600">
        <w:rPr>
          <w:rFonts w:cs="Arial"/>
          <w:b w:val="0"/>
          <w:szCs w:val="22"/>
        </w:rPr>
        <w:t>0,00</w:t>
      </w:r>
      <w:r>
        <w:rPr>
          <w:rFonts w:cs="Arial"/>
          <w:b w:val="0"/>
          <w:szCs w:val="22"/>
        </w:rPr>
        <w:t xml:space="preserve"> applicata</w:t>
      </w:r>
      <w:r w:rsidRPr="00F1403A">
        <w:rPr>
          <w:rFonts w:cs="Arial"/>
          <w:b w:val="0"/>
          <w:szCs w:val="22"/>
        </w:rPr>
        <w:t xml:space="preserve"> al</w:t>
      </w:r>
      <w:r>
        <w:rPr>
          <w:rFonts w:cs="Arial"/>
          <w:b w:val="0"/>
          <w:szCs w:val="22"/>
        </w:rPr>
        <w:t>l</w:t>
      </w:r>
      <w:r w:rsidR="00F35600">
        <w:rPr>
          <w:rFonts w:cs="Arial"/>
          <w:b w:val="0"/>
          <w:szCs w:val="22"/>
        </w:rPr>
        <w:t>a società</w:t>
      </w:r>
      <w:r w:rsidRPr="00F1403A">
        <w:rPr>
          <w:rFonts w:cs="Arial"/>
          <w:b w:val="0"/>
          <w:szCs w:val="22"/>
        </w:rPr>
        <w:t xml:space="preserve"> 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F35600">
        <w:rPr>
          <w:rFonts w:cs="Arial"/>
          <w:b w:val="0"/>
          <w:szCs w:val="22"/>
        </w:rPr>
        <w:t>28</w:t>
      </w:r>
      <w:r w:rsidRPr="00F1403A">
        <w:rPr>
          <w:rFonts w:cs="Arial"/>
          <w:b w:val="0"/>
          <w:szCs w:val="22"/>
        </w:rPr>
        <w:t xml:space="preserve"> del </w:t>
      </w:r>
      <w:r w:rsidR="00F35600">
        <w:rPr>
          <w:rFonts w:cs="Arial"/>
          <w:b w:val="0"/>
          <w:szCs w:val="22"/>
        </w:rPr>
        <w:t>3</w:t>
      </w:r>
      <w:r w:rsidRPr="00F1403A">
        <w:rPr>
          <w:rFonts w:cs="Arial"/>
          <w:b w:val="0"/>
          <w:szCs w:val="22"/>
        </w:rPr>
        <w:t xml:space="preserve"> </w:t>
      </w:r>
      <w:r w:rsidR="00F35600"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  <w:r w:rsidR="00F35600">
        <w:rPr>
          <w:rFonts w:cs="Arial"/>
          <w:b w:val="0"/>
          <w:szCs w:val="22"/>
        </w:rPr>
        <w:t xml:space="preserve"> calcio a 5</w:t>
      </w:r>
    </w:p>
    <w:p w14:paraId="6200628B" w14:textId="77777777" w:rsidR="00E114D5" w:rsidRPr="00271587" w:rsidRDefault="00E114D5" w:rsidP="00271587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bookmarkEnd w:id="9"/>
    <w:p w14:paraId="226FC6A0" w14:textId="66A03130" w:rsidR="007A6AAE" w:rsidRDefault="007A6AAE" w:rsidP="00FD08B3">
      <w:pPr>
        <w:pStyle w:val="LndNormale1"/>
        <w:rPr>
          <w:rFonts w:cs="Arial"/>
          <w:szCs w:val="22"/>
        </w:rPr>
      </w:pPr>
    </w:p>
    <w:bookmarkEnd w:id="10"/>
    <w:p w14:paraId="5ADAA82D" w14:textId="51981076" w:rsidR="00497B84" w:rsidRPr="00497B84" w:rsidRDefault="00497B84" w:rsidP="00497B8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7DB5ECC3" w14:textId="77777777" w:rsidR="00086E13" w:rsidRDefault="00F55953" w:rsidP="00086E13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508CA1F6" w14:textId="4748ECF3" w:rsidR="00086E13" w:rsidRPr="00027698" w:rsidRDefault="00086E13" w:rsidP="00086E13">
      <w:pPr>
        <w:pStyle w:val="LndNormale1"/>
        <w:spacing w:line="360" w:lineRule="auto"/>
        <w:jc w:val="center"/>
        <w:rPr>
          <w:rFonts w:cs="Arial"/>
          <w:szCs w:val="22"/>
        </w:rPr>
      </w:pPr>
      <w:bookmarkStart w:id="11" w:name="_Hlk87025736"/>
      <w:r w:rsidRPr="00A152FE">
        <w:t>P.Q.M.</w:t>
      </w:r>
    </w:p>
    <w:bookmarkEnd w:id="11"/>
    <w:p w14:paraId="3E2E4D62" w14:textId="41F01C5B" w:rsidR="00086E13" w:rsidRDefault="00086E13" w:rsidP="00086E13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</w:t>
      </w:r>
      <w:r w:rsidR="00F35600">
        <w:rPr>
          <w:rFonts w:ascii="Arial" w:hAnsi="Arial" w:cs="Arial"/>
          <w:sz w:val="22"/>
          <w:szCs w:val="22"/>
        </w:rPr>
        <w:t>accoglie</w:t>
      </w:r>
      <w:r w:rsidR="00EB41CE">
        <w:rPr>
          <w:rFonts w:ascii="Arial" w:hAnsi="Arial" w:cs="Arial"/>
          <w:sz w:val="22"/>
          <w:szCs w:val="22"/>
        </w:rPr>
        <w:t xml:space="preserve"> il reclamo </w:t>
      </w:r>
      <w:r w:rsidR="006F3C7A">
        <w:rPr>
          <w:rFonts w:ascii="Arial" w:hAnsi="Arial" w:cs="Arial"/>
          <w:sz w:val="22"/>
          <w:szCs w:val="22"/>
        </w:rPr>
        <w:t>e riduce la sanzione dell’</w:t>
      </w:r>
      <w:r w:rsidR="00EB41CE">
        <w:rPr>
          <w:rFonts w:ascii="Arial" w:hAnsi="Arial" w:cs="Arial"/>
          <w:sz w:val="22"/>
          <w:szCs w:val="22"/>
        </w:rPr>
        <w:t xml:space="preserve">ammenda </w:t>
      </w:r>
      <w:r w:rsidR="006F3C7A">
        <w:rPr>
          <w:rFonts w:ascii="Arial" w:hAnsi="Arial" w:cs="Arial"/>
          <w:sz w:val="22"/>
          <w:szCs w:val="22"/>
        </w:rPr>
        <w:t>ad € 80,00</w:t>
      </w:r>
      <w:r w:rsidR="00727863">
        <w:rPr>
          <w:rFonts w:ascii="Arial" w:hAnsi="Arial" w:cs="Arial"/>
          <w:sz w:val="22"/>
          <w:szCs w:val="22"/>
        </w:rPr>
        <w:t xml:space="preserve"> </w:t>
      </w:r>
      <w:r w:rsidR="006F3C7A">
        <w:rPr>
          <w:rFonts w:ascii="Arial" w:hAnsi="Arial" w:cs="Arial"/>
          <w:sz w:val="22"/>
          <w:szCs w:val="22"/>
        </w:rPr>
        <w:t>(ottanta/00)</w:t>
      </w:r>
    </w:p>
    <w:p w14:paraId="5E04CC1B" w14:textId="69C2FBFE" w:rsidR="00687A35" w:rsidRDefault="00687A3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1B2C84">
        <w:rPr>
          <w:rFonts w:ascii="Arial" w:hAnsi="Arial" w:cs="Arial"/>
          <w:sz w:val="22"/>
          <w:szCs w:val="22"/>
        </w:rPr>
        <w:t xml:space="preserve"> </w:t>
      </w:r>
      <w:r w:rsidR="00EB41CE">
        <w:rPr>
          <w:rFonts w:ascii="Arial" w:hAnsi="Arial" w:cs="Arial"/>
          <w:sz w:val="22"/>
          <w:szCs w:val="22"/>
        </w:rPr>
        <w:t xml:space="preserve">restituirsi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703714CA" w14:textId="5AD78C78" w:rsidR="00687A35" w:rsidRDefault="00687A3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A34B7BB" w14:textId="4AB81ACC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3E8E944" w14:textId="6949916B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65CAD28" w14:textId="6C6BB7F6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7D4FCD" w14:textId="116B59FF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E683C1D" w14:textId="5FD71261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8E8F804" w14:textId="77777777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D4AD37D" w14:textId="7C7F970D" w:rsidR="00687A35" w:rsidRDefault="00687A35" w:rsidP="00687A35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lastRenderedPageBreak/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EB41C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45D2D99D" w14:textId="2FD11EF2" w:rsidR="00E114D5" w:rsidRDefault="00E114D5" w:rsidP="00687A35">
      <w:pPr>
        <w:spacing w:line="360" w:lineRule="auto"/>
        <w:rPr>
          <w:rFonts w:ascii="Arial" w:hAnsi="Arial" w:cs="Arial"/>
          <w:sz w:val="22"/>
          <w:szCs w:val="22"/>
        </w:rPr>
      </w:pPr>
    </w:p>
    <w:p w14:paraId="049D040F" w14:textId="77777777" w:rsidR="00950617" w:rsidRDefault="00950617" w:rsidP="00687A35">
      <w:pPr>
        <w:spacing w:line="360" w:lineRule="auto"/>
        <w:rPr>
          <w:rFonts w:ascii="Arial" w:hAnsi="Arial" w:cs="Arial"/>
          <w:sz w:val="22"/>
          <w:szCs w:val="22"/>
        </w:rPr>
      </w:pPr>
    </w:p>
    <w:p w14:paraId="0315C201" w14:textId="49A00C96" w:rsidR="00687A35" w:rsidRDefault="00687A35" w:rsidP="00687A3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Il Presidente</w:t>
      </w:r>
    </w:p>
    <w:p w14:paraId="2C878F14" w14:textId="1C0FC144" w:rsidR="00687A35" w:rsidRDefault="00687A35" w:rsidP="00687A3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   F.to in originale</w:t>
      </w:r>
    </w:p>
    <w:p w14:paraId="04C70D83" w14:textId="37CC8361" w:rsidR="009D3F4A" w:rsidRDefault="00AB495B" w:rsidP="00687A3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Valentina Pupo</w:t>
      </w:r>
      <w:r w:rsidR="00687A35">
        <w:rPr>
          <w:rFonts w:cs="Arial"/>
          <w:szCs w:val="22"/>
        </w:rPr>
        <w:t xml:space="preserve">                                                                                                    </w:t>
      </w:r>
      <w:r>
        <w:rPr>
          <w:rFonts w:cs="Arial"/>
          <w:szCs w:val="22"/>
        </w:rPr>
        <w:t xml:space="preserve"> </w:t>
      </w:r>
      <w:r w:rsidR="00687A35">
        <w:rPr>
          <w:rFonts w:cs="Arial"/>
          <w:szCs w:val="22"/>
        </w:rPr>
        <w:t xml:space="preserve"> Piero Paciaroni</w:t>
      </w:r>
    </w:p>
    <w:p w14:paraId="0DA866D2" w14:textId="77777777" w:rsidR="00AB495B" w:rsidRDefault="00AB495B" w:rsidP="00BB0AA0">
      <w:pPr>
        <w:pStyle w:val="LndNormale1"/>
        <w:jc w:val="center"/>
        <w:rPr>
          <w:rFonts w:cs="Arial"/>
          <w:b/>
          <w:u w:val="single"/>
        </w:rPr>
      </w:pPr>
    </w:p>
    <w:p w14:paraId="6152CEA1" w14:textId="432F506A" w:rsidR="00A64D01" w:rsidRDefault="00A64D01" w:rsidP="00DF0681">
      <w:pPr>
        <w:pStyle w:val="LndNormale1"/>
        <w:rPr>
          <w:rFonts w:cs="Arial"/>
          <w:b/>
          <w:szCs w:val="22"/>
          <w:u w:val="single"/>
        </w:rPr>
      </w:pPr>
      <w:bookmarkStart w:id="12" w:name="_Hlk87025990"/>
    </w:p>
    <w:p w14:paraId="092CD318" w14:textId="77777777" w:rsidR="00735F24" w:rsidRDefault="00735F24" w:rsidP="00DF0681">
      <w:pPr>
        <w:pStyle w:val="LndNormale1"/>
        <w:rPr>
          <w:rFonts w:cs="Arial"/>
          <w:b/>
          <w:szCs w:val="22"/>
          <w:u w:val="single"/>
        </w:rPr>
      </w:pPr>
    </w:p>
    <w:p w14:paraId="358F77BA" w14:textId="061B3FDA" w:rsidR="00A64D01" w:rsidRDefault="00A64D01" w:rsidP="00DF0681">
      <w:pPr>
        <w:pStyle w:val="LndNormale1"/>
        <w:rPr>
          <w:rFonts w:cs="Arial"/>
          <w:b/>
          <w:szCs w:val="22"/>
          <w:u w:val="single"/>
        </w:rPr>
      </w:pPr>
    </w:p>
    <w:p w14:paraId="570D4F46" w14:textId="1E454827" w:rsidR="006F3FC2" w:rsidRPr="00A152FE" w:rsidRDefault="006F3FC2" w:rsidP="006F3FC2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10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34A719EE" w14:textId="2705E6B9" w:rsidR="006F3FC2" w:rsidRDefault="006F3FC2" w:rsidP="006F3F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n.10 /CSAT 2021/2022</w:t>
      </w:r>
    </w:p>
    <w:p w14:paraId="28710639" w14:textId="17AAF85E" w:rsidR="006F3FC2" w:rsidRDefault="006F3FC2" w:rsidP="006F3FC2">
      <w:pPr>
        <w:pStyle w:val="LndNormale1"/>
        <w:rPr>
          <w:rFonts w:cs="Arial"/>
          <w:b/>
          <w:szCs w:val="22"/>
        </w:rPr>
      </w:pPr>
    </w:p>
    <w:p w14:paraId="1506EDEA" w14:textId="77777777" w:rsidR="00735F24" w:rsidRDefault="00735F24" w:rsidP="006F3FC2">
      <w:pPr>
        <w:pStyle w:val="LndNormale1"/>
        <w:rPr>
          <w:rFonts w:cs="Arial"/>
          <w:b/>
          <w:szCs w:val="22"/>
        </w:rPr>
      </w:pPr>
    </w:p>
    <w:p w14:paraId="5EA3F0CB" w14:textId="77A69032" w:rsidR="006F3FC2" w:rsidRDefault="006F3FC2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10/CSAT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A.S.D. </w:t>
      </w:r>
      <w:r w:rsidR="005C5C2E">
        <w:rPr>
          <w:rFonts w:cs="Arial"/>
          <w:b w:val="0"/>
          <w:szCs w:val="22"/>
        </w:rPr>
        <w:t xml:space="preserve">CASTRUM LAURI CALCETTO </w:t>
      </w:r>
      <w:r w:rsidRPr="00F1403A">
        <w:rPr>
          <w:rFonts w:cs="Arial"/>
          <w:b w:val="0"/>
          <w:szCs w:val="22"/>
        </w:rPr>
        <w:t xml:space="preserve">in data </w:t>
      </w:r>
      <w:r w:rsidR="005C5C2E">
        <w:rPr>
          <w:rFonts w:cs="Arial"/>
          <w:b w:val="0"/>
          <w:szCs w:val="22"/>
        </w:rPr>
        <w:t xml:space="preserve">11 </w:t>
      </w:r>
      <w:r>
        <w:rPr>
          <w:rFonts w:cs="Arial"/>
          <w:b w:val="0"/>
          <w:szCs w:val="22"/>
        </w:rPr>
        <w:t xml:space="preserve">novembre </w:t>
      </w:r>
      <w:r w:rsidRPr="00F1403A">
        <w:rPr>
          <w:rFonts w:cs="Arial"/>
          <w:b w:val="0"/>
          <w:szCs w:val="22"/>
        </w:rPr>
        <w:t>2021 avverso la sanzione sportiva del</w:t>
      </w:r>
      <w:r w:rsidR="007109FD">
        <w:rPr>
          <w:rFonts w:cs="Arial"/>
          <w:b w:val="0"/>
          <w:szCs w:val="22"/>
        </w:rPr>
        <w:t xml:space="preserve"> rinvio</w:t>
      </w:r>
      <w:r w:rsidR="005C5C2E">
        <w:rPr>
          <w:rFonts w:cs="Arial"/>
          <w:b w:val="0"/>
          <w:szCs w:val="22"/>
        </w:rPr>
        <w:t xml:space="preserve"> della gara</w:t>
      </w:r>
      <w:r>
        <w:rPr>
          <w:rFonts w:cs="Arial"/>
          <w:b w:val="0"/>
          <w:szCs w:val="22"/>
        </w:rPr>
        <w:t xml:space="preserve"> applic</w:t>
      </w:r>
      <w:r w:rsidR="005C5C2E">
        <w:rPr>
          <w:rFonts w:cs="Arial"/>
          <w:b w:val="0"/>
          <w:szCs w:val="22"/>
        </w:rPr>
        <w:t xml:space="preserve">ata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7109FD">
        <w:rPr>
          <w:rFonts w:cs="Arial"/>
          <w:b w:val="0"/>
          <w:szCs w:val="22"/>
        </w:rPr>
        <w:t>31</w:t>
      </w:r>
      <w:r w:rsidRPr="00F1403A">
        <w:rPr>
          <w:rFonts w:cs="Arial"/>
          <w:b w:val="0"/>
          <w:szCs w:val="22"/>
        </w:rPr>
        <w:t xml:space="preserve"> del </w:t>
      </w:r>
      <w:r w:rsidR="007109FD">
        <w:rPr>
          <w:rFonts w:cs="Arial"/>
          <w:b w:val="0"/>
          <w:szCs w:val="22"/>
        </w:rPr>
        <w:t>10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  <w:r>
        <w:rPr>
          <w:rFonts w:cs="Arial"/>
          <w:b w:val="0"/>
          <w:szCs w:val="22"/>
        </w:rPr>
        <w:t xml:space="preserve"> calcio a 5</w:t>
      </w:r>
    </w:p>
    <w:p w14:paraId="4F9E447B" w14:textId="05B60837" w:rsidR="00B9507F" w:rsidRDefault="00B9507F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365DE2E" w14:textId="77777777" w:rsidR="00B9507F" w:rsidRDefault="00B9507F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190BEBA" w14:textId="77777777" w:rsidR="00B9507F" w:rsidRPr="00497B84" w:rsidRDefault="00B9507F" w:rsidP="00B9507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38F1B79E" w14:textId="77777777" w:rsidR="00B9507F" w:rsidRDefault="00B9507F" w:rsidP="00B9507F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2C1DFE45" w14:textId="77777777" w:rsidR="00B9507F" w:rsidRPr="00027698" w:rsidRDefault="00B9507F" w:rsidP="00B9507F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14:paraId="15B056B0" w14:textId="02627621" w:rsidR="00B9507F" w:rsidRDefault="00B9507F" w:rsidP="00B9507F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</w:t>
      </w:r>
      <w:r w:rsidR="00444ECD">
        <w:rPr>
          <w:rFonts w:ascii="Arial" w:hAnsi="Arial" w:cs="Arial"/>
          <w:sz w:val="22"/>
          <w:szCs w:val="22"/>
        </w:rPr>
        <w:t>accoglie</w:t>
      </w:r>
      <w:r>
        <w:rPr>
          <w:rFonts w:ascii="Arial" w:hAnsi="Arial" w:cs="Arial"/>
          <w:sz w:val="22"/>
          <w:szCs w:val="22"/>
        </w:rPr>
        <w:t xml:space="preserve"> il reclamo promosso dalla A.S.D. CASTRUM LAURI CALCETTO</w:t>
      </w:r>
      <w:r w:rsidR="00444ECD">
        <w:rPr>
          <w:rFonts w:ascii="Arial" w:hAnsi="Arial" w:cs="Arial"/>
          <w:sz w:val="22"/>
          <w:szCs w:val="22"/>
        </w:rPr>
        <w:t xml:space="preserve"> annullando l’impugnata delibera ed applica alla A.S.D. POLVERIGI la sanzione sportiva della perdita della gara con il punteggio di 0-6.</w:t>
      </w:r>
    </w:p>
    <w:p w14:paraId="28FA6B91" w14:textId="0EBE317F" w:rsidR="00B9507F" w:rsidRDefault="00B9507F" w:rsidP="00B9507F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950617">
        <w:rPr>
          <w:rFonts w:ascii="Arial" w:hAnsi="Arial" w:cs="Arial"/>
          <w:sz w:val="22"/>
          <w:szCs w:val="22"/>
        </w:rPr>
        <w:t>restituirsi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7C439F77" w14:textId="66274493" w:rsidR="00B9507F" w:rsidRDefault="00B9507F" w:rsidP="00B9507F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0B7EAF8B" w14:textId="77777777" w:rsidR="00950617" w:rsidRDefault="00950617" w:rsidP="00B9507F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94986E6" w14:textId="45E1F396" w:rsidR="00B9507F" w:rsidRDefault="00B9507F" w:rsidP="00B9507F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 15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084AA992" w14:textId="77777777" w:rsidR="00735F24" w:rsidRDefault="00735F24" w:rsidP="00B9507F">
      <w:pPr>
        <w:spacing w:line="360" w:lineRule="auto"/>
        <w:rPr>
          <w:rFonts w:ascii="Arial" w:hAnsi="Arial" w:cs="Arial"/>
          <w:sz w:val="22"/>
          <w:szCs w:val="22"/>
        </w:rPr>
      </w:pPr>
    </w:p>
    <w:p w14:paraId="52599594" w14:textId="77777777" w:rsidR="006F3FC2" w:rsidRPr="00271587" w:rsidRDefault="006F3FC2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1CC35F1" w14:textId="1476B3F3" w:rsidR="006F3FC2" w:rsidRDefault="00400747" w:rsidP="006F3FC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Il Relatore e Presidente</w:t>
      </w:r>
    </w:p>
    <w:p w14:paraId="49894670" w14:textId="40B2BEFE" w:rsidR="006F3FC2" w:rsidRPr="00A152FE" w:rsidRDefault="00400747" w:rsidP="006F3F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</w:t>
      </w:r>
      <w:r>
        <w:rPr>
          <w:rFonts w:cs="Arial"/>
          <w:bCs/>
          <w:szCs w:val="22"/>
        </w:rPr>
        <w:t>F.to in originale</w:t>
      </w:r>
      <w:r>
        <w:rPr>
          <w:rFonts w:cs="Arial"/>
          <w:b/>
          <w:szCs w:val="22"/>
        </w:rPr>
        <w:t xml:space="preserve">  </w:t>
      </w:r>
    </w:p>
    <w:p w14:paraId="099A8FB6" w14:textId="0CA5D77B" w:rsidR="006F3FC2" w:rsidRDefault="006F3FC2" w:rsidP="006F3FC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400747">
        <w:rPr>
          <w:rFonts w:cs="Arial"/>
          <w:szCs w:val="22"/>
        </w:rPr>
        <w:t xml:space="preserve">                                                                                                                      Piero Paciaroni</w:t>
      </w:r>
    </w:p>
    <w:p w14:paraId="5E6D4198" w14:textId="16212FCE" w:rsidR="006F3FC2" w:rsidRDefault="006F3FC2" w:rsidP="00DF0681">
      <w:pPr>
        <w:pStyle w:val="LndNormale1"/>
        <w:rPr>
          <w:rFonts w:cs="Arial"/>
          <w:b/>
          <w:szCs w:val="22"/>
          <w:u w:val="single"/>
        </w:rPr>
      </w:pPr>
    </w:p>
    <w:p w14:paraId="1233B02E" w14:textId="63FA8CFB" w:rsidR="00950617" w:rsidRDefault="00950617" w:rsidP="00DF0681">
      <w:pPr>
        <w:pStyle w:val="LndNormale1"/>
        <w:rPr>
          <w:rFonts w:cs="Arial"/>
          <w:b/>
          <w:szCs w:val="22"/>
          <w:u w:val="single"/>
        </w:rPr>
      </w:pPr>
    </w:p>
    <w:p w14:paraId="1DFF62D6" w14:textId="697F6390" w:rsidR="00950617" w:rsidRDefault="00950617" w:rsidP="00DF0681">
      <w:pPr>
        <w:pStyle w:val="LndNormale1"/>
        <w:rPr>
          <w:rFonts w:cs="Arial"/>
          <w:b/>
          <w:szCs w:val="22"/>
          <w:u w:val="single"/>
        </w:rPr>
      </w:pPr>
    </w:p>
    <w:p w14:paraId="571B7183" w14:textId="52DEA580" w:rsidR="00950617" w:rsidRDefault="00950617" w:rsidP="00DF0681">
      <w:pPr>
        <w:pStyle w:val="LndNormale1"/>
        <w:rPr>
          <w:rFonts w:cs="Arial"/>
          <w:b/>
          <w:szCs w:val="22"/>
          <w:u w:val="single"/>
        </w:rPr>
      </w:pPr>
    </w:p>
    <w:p w14:paraId="42800374" w14:textId="44115ED2" w:rsidR="00950617" w:rsidRDefault="00950617" w:rsidP="00DF0681">
      <w:pPr>
        <w:pStyle w:val="LndNormale1"/>
        <w:rPr>
          <w:rFonts w:cs="Arial"/>
          <w:b/>
          <w:szCs w:val="22"/>
          <w:u w:val="single"/>
        </w:rPr>
      </w:pPr>
    </w:p>
    <w:p w14:paraId="696F646B" w14:textId="716C5DAC" w:rsidR="00950617" w:rsidRDefault="00950617" w:rsidP="00DF0681">
      <w:pPr>
        <w:pStyle w:val="LndNormale1"/>
        <w:rPr>
          <w:rFonts w:cs="Arial"/>
          <w:b/>
          <w:szCs w:val="22"/>
          <w:u w:val="single"/>
        </w:rPr>
      </w:pPr>
    </w:p>
    <w:p w14:paraId="6552728A" w14:textId="2700F712" w:rsidR="00950617" w:rsidRDefault="00950617" w:rsidP="00DF0681">
      <w:pPr>
        <w:pStyle w:val="LndNormale1"/>
        <w:rPr>
          <w:rFonts w:cs="Arial"/>
          <w:b/>
          <w:szCs w:val="22"/>
          <w:u w:val="single"/>
        </w:rPr>
      </w:pPr>
    </w:p>
    <w:p w14:paraId="6B132655" w14:textId="58B27EF1" w:rsidR="00950617" w:rsidRDefault="00950617" w:rsidP="00DF0681">
      <w:pPr>
        <w:pStyle w:val="LndNormale1"/>
        <w:rPr>
          <w:rFonts w:cs="Arial"/>
          <w:b/>
          <w:szCs w:val="22"/>
          <w:u w:val="single"/>
        </w:rPr>
      </w:pPr>
    </w:p>
    <w:p w14:paraId="52BCCB53" w14:textId="77777777" w:rsidR="00950617" w:rsidRDefault="00950617" w:rsidP="00DF0681">
      <w:pPr>
        <w:pStyle w:val="LndNormale1"/>
        <w:rPr>
          <w:rFonts w:cs="Arial"/>
          <w:b/>
          <w:szCs w:val="22"/>
          <w:u w:val="single"/>
        </w:rPr>
      </w:pPr>
    </w:p>
    <w:p w14:paraId="17B6A00F" w14:textId="77777777" w:rsidR="00B03E29" w:rsidRDefault="00B03E29" w:rsidP="00DF0681">
      <w:pPr>
        <w:pStyle w:val="LndNormale1"/>
        <w:rPr>
          <w:rFonts w:cs="Arial"/>
          <w:b/>
          <w:szCs w:val="22"/>
          <w:u w:val="single"/>
        </w:rPr>
      </w:pPr>
    </w:p>
    <w:p w14:paraId="77B24FA9" w14:textId="7E636CE2" w:rsidR="00DF0681" w:rsidRPr="009A1ECA" w:rsidRDefault="00DF0681" w:rsidP="00DF068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284FFD">
        <w:rPr>
          <w:rFonts w:cs="Arial"/>
          <w:b/>
          <w:szCs w:val="22"/>
          <w:u w:val="single"/>
        </w:rPr>
        <w:t>15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4CB58DB2" w14:textId="107BBAC1" w:rsidR="00DF0681" w:rsidRDefault="00DF0681" w:rsidP="00BB0AA0">
      <w:pPr>
        <w:pStyle w:val="LndNormale1"/>
        <w:jc w:val="center"/>
        <w:rPr>
          <w:rFonts w:cs="Arial"/>
          <w:b/>
          <w:u w:val="single"/>
        </w:rPr>
      </w:pPr>
    </w:p>
    <w:p w14:paraId="35E596D7" w14:textId="77777777" w:rsidR="00D30089" w:rsidRPr="00A152FE" w:rsidRDefault="00D30089" w:rsidP="00D3008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3D876B2" w14:textId="77777777" w:rsidR="00D30089" w:rsidRPr="00A152FE" w:rsidRDefault="00D30089" w:rsidP="00D3008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24E542B" w14:textId="77777777" w:rsidR="00D30089" w:rsidRPr="002A113E" w:rsidRDefault="00D30089" w:rsidP="00D3008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507701D5" w14:textId="7E3D4AFB" w:rsidR="00DF0681" w:rsidRDefault="00DF0681" w:rsidP="00BB0AA0">
      <w:pPr>
        <w:pStyle w:val="LndNormale1"/>
        <w:jc w:val="center"/>
        <w:rPr>
          <w:rFonts w:cs="Arial"/>
          <w:b/>
          <w:u w:val="single"/>
        </w:rPr>
      </w:pPr>
    </w:p>
    <w:bookmarkEnd w:id="12"/>
    <w:p w14:paraId="10726EFB" w14:textId="77777777" w:rsidR="000D75DB" w:rsidRDefault="000D75DB" w:rsidP="00BB0AA0">
      <w:pPr>
        <w:pStyle w:val="LndNormale1"/>
        <w:jc w:val="center"/>
        <w:rPr>
          <w:rFonts w:cs="Arial"/>
          <w:b/>
          <w:u w:val="single"/>
        </w:rPr>
      </w:pPr>
    </w:p>
    <w:p w14:paraId="0D5D889D" w14:textId="4B31809C" w:rsidR="00292A54" w:rsidRDefault="00292A54" w:rsidP="00BB0AA0">
      <w:pPr>
        <w:pStyle w:val="LndNormale1"/>
        <w:jc w:val="center"/>
        <w:rPr>
          <w:rFonts w:cs="Arial"/>
          <w:b/>
          <w:szCs w:val="22"/>
        </w:rPr>
      </w:pPr>
    </w:p>
    <w:p w14:paraId="451FBB8F" w14:textId="77777777" w:rsidR="00284FFD" w:rsidRDefault="00284FFD" w:rsidP="00BB0AA0">
      <w:pPr>
        <w:pStyle w:val="LndNormale1"/>
        <w:jc w:val="center"/>
        <w:rPr>
          <w:rFonts w:cs="Arial"/>
          <w:b/>
          <w:u w:val="single"/>
        </w:rPr>
      </w:pPr>
    </w:p>
    <w:p w14:paraId="5A83FB5B" w14:textId="77777777" w:rsidR="00292A54" w:rsidRDefault="00292A54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69D40964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284FFD">
        <w:rPr>
          <w:rFonts w:cs="Arial"/>
          <w:b/>
          <w:u w:val="single"/>
        </w:rPr>
        <w:t>15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</w:t>
      </w:r>
      <w:r w:rsidR="00804070">
        <w:rPr>
          <w:rFonts w:cs="Arial"/>
          <w:b/>
          <w:u w:val="single"/>
        </w:rPr>
        <w:t>1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2ABF"/>
    <w:rsid w:val="00031957"/>
    <w:rsid w:val="000340E2"/>
    <w:rsid w:val="00035905"/>
    <w:rsid w:val="00056832"/>
    <w:rsid w:val="00061A4F"/>
    <w:rsid w:val="00074084"/>
    <w:rsid w:val="00086E13"/>
    <w:rsid w:val="00095003"/>
    <w:rsid w:val="000B2B11"/>
    <w:rsid w:val="000B6653"/>
    <w:rsid w:val="000C5145"/>
    <w:rsid w:val="000D75DB"/>
    <w:rsid w:val="000E0771"/>
    <w:rsid w:val="000F7C3F"/>
    <w:rsid w:val="00154FE0"/>
    <w:rsid w:val="00171222"/>
    <w:rsid w:val="0017775D"/>
    <w:rsid w:val="0019031D"/>
    <w:rsid w:val="001B2C84"/>
    <w:rsid w:val="001C5E02"/>
    <w:rsid w:val="001D336A"/>
    <w:rsid w:val="001E2103"/>
    <w:rsid w:val="001E5E8A"/>
    <w:rsid w:val="001F5BC9"/>
    <w:rsid w:val="002027FA"/>
    <w:rsid w:val="002153A0"/>
    <w:rsid w:val="00217D36"/>
    <w:rsid w:val="0022275B"/>
    <w:rsid w:val="00225617"/>
    <w:rsid w:val="002454CA"/>
    <w:rsid w:val="0025260B"/>
    <w:rsid w:val="00256AA5"/>
    <w:rsid w:val="00260413"/>
    <w:rsid w:val="00271587"/>
    <w:rsid w:val="002742DD"/>
    <w:rsid w:val="00277E66"/>
    <w:rsid w:val="00280A14"/>
    <w:rsid w:val="00284FFD"/>
    <w:rsid w:val="002872DC"/>
    <w:rsid w:val="002925EF"/>
    <w:rsid w:val="00292A54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2366D"/>
    <w:rsid w:val="0035089E"/>
    <w:rsid w:val="00375144"/>
    <w:rsid w:val="00382188"/>
    <w:rsid w:val="003874A9"/>
    <w:rsid w:val="00390364"/>
    <w:rsid w:val="00393DB6"/>
    <w:rsid w:val="003A3FFB"/>
    <w:rsid w:val="003A7792"/>
    <w:rsid w:val="003C04E8"/>
    <w:rsid w:val="003D4F24"/>
    <w:rsid w:val="003E010A"/>
    <w:rsid w:val="003E02C0"/>
    <w:rsid w:val="003F20D1"/>
    <w:rsid w:val="00400747"/>
    <w:rsid w:val="00401E58"/>
    <w:rsid w:val="00435A34"/>
    <w:rsid w:val="0044112D"/>
    <w:rsid w:val="00444ECD"/>
    <w:rsid w:val="004479E8"/>
    <w:rsid w:val="004603FF"/>
    <w:rsid w:val="00462766"/>
    <w:rsid w:val="0046351E"/>
    <w:rsid w:val="00467AD1"/>
    <w:rsid w:val="004765A7"/>
    <w:rsid w:val="00480BE7"/>
    <w:rsid w:val="0048413C"/>
    <w:rsid w:val="00486B7C"/>
    <w:rsid w:val="004945AE"/>
    <w:rsid w:val="00497B84"/>
    <w:rsid w:val="004A58E8"/>
    <w:rsid w:val="004A6429"/>
    <w:rsid w:val="004A69FA"/>
    <w:rsid w:val="004A6DEB"/>
    <w:rsid w:val="004C5D2B"/>
    <w:rsid w:val="004E5B69"/>
    <w:rsid w:val="004F5183"/>
    <w:rsid w:val="005025BB"/>
    <w:rsid w:val="0051150D"/>
    <w:rsid w:val="0051598A"/>
    <w:rsid w:val="00553A03"/>
    <w:rsid w:val="005616DC"/>
    <w:rsid w:val="00564B7F"/>
    <w:rsid w:val="00564DB5"/>
    <w:rsid w:val="005677C7"/>
    <w:rsid w:val="0057023B"/>
    <w:rsid w:val="00584FCF"/>
    <w:rsid w:val="00585972"/>
    <w:rsid w:val="00586517"/>
    <w:rsid w:val="005C5C2E"/>
    <w:rsid w:val="005D7B20"/>
    <w:rsid w:val="006122D9"/>
    <w:rsid w:val="00616DC0"/>
    <w:rsid w:val="00620654"/>
    <w:rsid w:val="00640A4C"/>
    <w:rsid w:val="00650045"/>
    <w:rsid w:val="00661032"/>
    <w:rsid w:val="00662F60"/>
    <w:rsid w:val="0067012F"/>
    <w:rsid w:val="00672080"/>
    <w:rsid w:val="00676378"/>
    <w:rsid w:val="00677A74"/>
    <w:rsid w:val="0068308D"/>
    <w:rsid w:val="006847A6"/>
    <w:rsid w:val="00687A35"/>
    <w:rsid w:val="0069420F"/>
    <w:rsid w:val="006955A9"/>
    <w:rsid w:val="006B4470"/>
    <w:rsid w:val="006C6CC2"/>
    <w:rsid w:val="006C7002"/>
    <w:rsid w:val="006F3C7A"/>
    <w:rsid w:val="006F3FC2"/>
    <w:rsid w:val="007032C8"/>
    <w:rsid w:val="0070563E"/>
    <w:rsid w:val="007109FD"/>
    <w:rsid w:val="00711349"/>
    <w:rsid w:val="007127EA"/>
    <w:rsid w:val="00716685"/>
    <w:rsid w:val="00727863"/>
    <w:rsid w:val="007306F1"/>
    <w:rsid w:val="00735F24"/>
    <w:rsid w:val="00746ADD"/>
    <w:rsid w:val="00756873"/>
    <w:rsid w:val="007568FF"/>
    <w:rsid w:val="0076051B"/>
    <w:rsid w:val="007605A2"/>
    <w:rsid w:val="00772A92"/>
    <w:rsid w:val="00776CD3"/>
    <w:rsid w:val="00794442"/>
    <w:rsid w:val="007964D9"/>
    <w:rsid w:val="007A3D9C"/>
    <w:rsid w:val="007A6AAE"/>
    <w:rsid w:val="007B2798"/>
    <w:rsid w:val="007D16DD"/>
    <w:rsid w:val="00802D7B"/>
    <w:rsid w:val="00804070"/>
    <w:rsid w:val="008059D3"/>
    <w:rsid w:val="008100A5"/>
    <w:rsid w:val="00816735"/>
    <w:rsid w:val="008200A3"/>
    <w:rsid w:val="008268BC"/>
    <w:rsid w:val="0083195F"/>
    <w:rsid w:val="00832EB1"/>
    <w:rsid w:val="008367AF"/>
    <w:rsid w:val="00864DC5"/>
    <w:rsid w:val="008676B7"/>
    <w:rsid w:val="00871669"/>
    <w:rsid w:val="00872DF3"/>
    <w:rsid w:val="008A25AA"/>
    <w:rsid w:val="008B0525"/>
    <w:rsid w:val="008B06AF"/>
    <w:rsid w:val="008B1C68"/>
    <w:rsid w:val="008B3D5F"/>
    <w:rsid w:val="008B74F3"/>
    <w:rsid w:val="008C317A"/>
    <w:rsid w:val="008C4D23"/>
    <w:rsid w:val="008E015C"/>
    <w:rsid w:val="008E7967"/>
    <w:rsid w:val="0090306F"/>
    <w:rsid w:val="00910C15"/>
    <w:rsid w:val="00917825"/>
    <w:rsid w:val="009258AE"/>
    <w:rsid w:val="00933624"/>
    <w:rsid w:val="00933B11"/>
    <w:rsid w:val="009414C8"/>
    <w:rsid w:val="009450E0"/>
    <w:rsid w:val="00950617"/>
    <w:rsid w:val="00953A9D"/>
    <w:rsid w:val="00955270"/>
    <w:rsid w:val="009610A4"/>
    <w:rsid w:val="009712B3"/>
    <w:rsid w:val="00972AC6"/>
    <w:rsid w:val="00972AD9"/>
    <w:rsid w:val="0097594F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ED4"/>
    <w:rsid w:val="009E0F7E"/>
    <w:rsid w:val="009E0FCA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64D01"/>
    <w:rsid w:val="00A75AA1"/>
    <w:rsid w:val="00A77883"/>
    <w:rsid w:val="00AA0B8B"/>
    <w:rsid w:val="00AB495B"/>
    <w:rsid w:val="00AC1BD3"/>
    <w:rsid w:val="00AC377C"/>
    <w:rsid w:val="00AE002F"/>
    <w:rsid w:val="00AF1188"/>
    <w:rsid w:val="00B03E29"/>
    <w:rsid w:val="00B04E8C"/>
    <w:rsid w:val="00B064BD"/>
    <w:rsid w:val="00B14173"/>
    <w:rsid w:val="00B1616E"/>
    <w:rsid w:val="00B23C5E"/>
    <w:rsid w:val="00B258DA"/>
    <w:rsid w:val="00B25EF3"/>
    <w:rsid w:val="00B35FA4"/>
    <w:rsid w:val="00B40DB3"/>
    <w:rsid w:val="00B50B5A"/>
    <w:rsid w:val="00B53F8D"/>
    <w:rsid w:val="00B626FC"/>
    <w:rsid w:val="00B70680"/>
    <w:rsid w:val="00B74C25"/>
    <w:rsid w:val="00B9507F"/>
    <w:rsid w:val="00BA1678"/>
    <w:rsid w:val="00BB0AA0"/>
    <w:rsid w:val="00BB1A21"/>
    <w:rsid w:val="00BB507D"/>
    <w:rsid w:val="00BC2E7D"/>
    <w:rsid w:val="00BD2F9B"/>
    <w:rsid w:val="00BD7494"/>
    <w:rsid w:val="00BE109C"/>
    <w:rsid w:val="00BF1929"/>
    <w:rsid w:val="00BF1E11"/>
    <w:rsid w:val="00C0247D"/>
    <w:rsid w:val="00C05500"/>
    <w:rsid w:val="00C1205D"/>
    <w:rsid w:val="00C23459"/>
    <w:rsid w:val="00C268B1"/>
    <w:rsid w:val="00C32371"/>
    <w:rsid w:val="00C35097"/>
    <w:rsid w:val="00C352BF"/>
    <w:rsid w:val="00C41B9A"/>
    <w:rsid w:val="00C54273"/>
    <w:rsid w:val="00C5608C"/>
    <w:rsid w:val="00C616C4"/>
    <w:rsid w:val="00C63F23"/>
    <w:rsid w:val="00C704AA"/>
    <w:rsid w:val="00C8177E"/>
    <w:rsid w:val="00C8473D"/>
    <w:rsid w:val="00C9057D"/>
    <w:rsid w:val="00C95471"/>
    <w:rsid w:val="00CB3456"/>
    <w:rsid w:val="00CB47C3"/>
    <w:rsid w:val="00CC3F72"/>
    <w:rsid w:val="00D30089"/>
    <w:rsid w:val="00D3556A"/>
    <w:rsid w:val="00D36460"/>
    <w:rsid w:val="00D3730D"/>
    <w:rsid w:val="00D44A04"/>
    <w:rsid w:val="00D46C30"/>
    <w:rsid w:val="00D516B6"/>
    <w:rsid w:val="00D5638A"/>
    <w:rsid w:val="00D71193"/>
    <w:rsid w:val="00D7226B"/>
    <w:rsid w:val="00D96A4A"/>
    <w:rsid w:val="00DB43E8"/>
    <w:rsid w:val="00DB6ECD"/>
    <w:rsid w:val="00DE03A2"/>
    <w:rsid w:val="00DF0681"/>
    <w:rsid w:val="00DF627D"/>
    <w:rsid w:val="00E114D5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74BFF"/>
    <w:rsid w:val="00E87B28"/>
    <w:rsid w:val="00E9170D"/>
    <w:rsid w:val="00EB08F8"/>
    <w:rsid w:val="00EB41CE"/>
    <w:rsid w:val="00EC38FD"/>
    <w:rsid w:val="00ED0B15"/>
    <w:rsid w:val="00ED2B51"/>
    <w:rsid w:val="00ED5E91"/>
    <w:rsid w:val="00F0563D"/>
    <w:rsid w:val="00F12F82"/>
    <w:rsid w:val="00F1403A"/>
    <w:rsid w:val="00F35600"/>
    <w:rsid w:val="00F50ADF"/>
    <w:rsid w:val="00F55953"/>
    <w:rsid w:val="00F55C4C"/>
    <w:rsid w:val="00F57907"/>
    <w:rsid w:val="00F64102"/>
    <w:rsid w:val="00F65961"/>
    <w:rsid w:val="00F90FD5"/>
    <w:rsid w:val="00F91B46"/>
    <w:rsid w:val="00FB7683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07F4-75BB-4F95-9274-AF4EEF5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21</cp:revision>
  <cp:lastPrinted>2021-10-18T16:41:00Z</cp:lastPrinted>
  <dcterms:created xsi:type="dcterms:W3CDTF">2021-11-11T11:09:00Z</dcterms:created>
  <dcterms:modified xsi:type="dcterms:W3CDTF">2021-11-15T17:59:00Z</dcterms:modified>
</cp:coreProperties>
</file>