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3F502725" w14:textId="77777777" w:rsidTr="00401E58">
        <w:tc>
          <w:tcPr>
            <w:tcW w:w="1514" w:type="pct"/>
            <w:vAlign w:val="center"/>
          </w:tcPr>
          <w:p w14:paraId="303C54FB" w14:textId="77777777" w:rsidR="00C23459" w:rsidRPr="00917825" w:rsidRDefault="007F6F4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23C75DC" wp14:editId="048235C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594F4CE" w14:textId="77777777" w:rsidR="00672080" w:rsidRPr="003070A1" w:rsidRDefault="007F6F4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E805197" w14:textId="77777777" w:rsidR="00672080" w:rsidRPr="003070A1" w:rsidRDefault="007F6F4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BC6BDA8" w14:textId="77777777" w:rsidR="00672080" w:rsidRPr="003070A1" w:rsidRDefault="00105F5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266D1E3" w14:textId="77777777" w:rsidR="00672080" w:rsidRPr="00620654" w:rsidRDefault="007F6F4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8ED50B" w14:textId="77777777" w:rsidR="00C23459" w:rsidRPr="00672080" w:rsidRDefault="007F6F4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8FF031" w14:textId="77777777" w:rsidR="00C23459" w:rsidRPr="00672080" w:rsidRDefault="007F6F4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BFE88E8" w14:textId="77777777" w:rsidR="00C23459" w:rsidRPr="00917825" w:rsidRDefault="00105F55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ED6DE8F" w14:textId="77777777" w:rsidR="00C23459" w:rsidRPr="008268BC" w:rsidRDefault="007F6F4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5424E937" w14:textId="1380C46C" w:rsidR="00672080" w:rsidRPr="008268BC" w:rsidRDefault="00A07075" w:rsidP="00A0707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7F6F4B" w:rsidRPr="008268BC">
              <w:rPr>
                <w:rFonts w:ascii="Arial" w:hAnsi="Arial"/>
                <w:b/>
                <w:color w:val="002060"/>
              </w:rPr>
              <w:t>e-mail</w:t>
            </w:r>
            <w:r w:rsidR="007F6F4B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2713D7F2" w14:textId="77777777" w:rsidR="00C23459" w:rsidRPr="00917825" w:rsidRDefault="007F6F4B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00FA942E" w14:textId="77777777" w:rsidR="009B5700" w:rsidRDefault="00105F55">
      <w:bookmarkStart w:id="0" w:name="AA_INTESTA"/>
      <w:bookmarkEnd w:id="0"/>
    </w:p>
    <w:p w14:paraId="12A2A30E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04560CD2" w14:textId="77777777" w:rsidR="00BF4ADD" w:rsidRDefault="00BF4ADD" w:rsidP="00BF4ADD">
      <w:pPr>
        <w:pStyle w:val="Nessunaspaziatura"/>
        <w:jc w:val="center"/>
      </w:pPr>
    </w:p>
    <w:p w14:paraId="74367D02" w14:textId="669B3F39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BD3322">
        <w:rPr>
          <w:rFonts w:ascii="Arial" w:hAnsi="Arial" w:cs="Arial"/>
          <w:color w:val="002060"/>
          <w:sz w:val="40"/>
          <w:szCs w:val="40"/>
        </w:rPr>
        <w:t>5</w:t>
      </w:r>
      <w:r w:rsidR="004A712D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BD3322">
        <w:rPr>
          <w:rFonts w:ascii="Arial" w:hAnsi="Arial" w:cs="Arial"/>
          <w:color w:val="002060"/>
          <w:sz w:val="40"/>
          <w:szCs w:val="40"/>
        </w:rPr>
        <w:t>0</w:t>
      </w:r>
      <w:r w:rsidR="004A712D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AA253A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>/2023</w:t>
      </w:r>
    </w:p>
    <w:p w14:paraId="6966BE6E" w14:textId="77777777" w:rsidR="00BF4ADD" w:rsidRDefault="00BF4ADD" w:rsidP="00824900">
      <w:pPr>
        <w:spacing w:after="120"/>
      </w:pPr>
    </w:p>
    <w:p w14:paraId="25A47E92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7053825"/>
      <w:r w:rsidRPr="00AD41A0">
        <w:rPr>
          <w:color w:val="FFFFFF"/>
        </w:rPr>
        <w:t>SOMMARIO</w:t>
      </w:r>
      <w:bookmarkEnd w:id="1"/>
    </w:p>
    <w:p w14:paraId="32985D2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89CB568" w14:textId="15EB7A7A" w:rsidR="00F24C7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7053825" w:history="1">
        <w:r w:rsidR="00F24C70" w:rsidRPr="00C704D4">
          <w:rPr>
            <w:rStyle w:val="Collegamentoipertestuale"/>
            <w:noProof/>
          </w:rPr>
          <w:t>SOMMARIO</w:t>
        </w:r>
        <w:r w:rsidR="00F24C70">
          <w:rPr>
            <w:noProof/>
            <w:webHidden/>
          </w:rPr>
          <w:tab/>
        </w:r>
        <w:r w:rsidR="00F24C70">
          <w:rPr>
            <w:noProof/>
            <w:webHidden/>
          </w:rPr>
          <w:fldChar w:fldCharType="begin"/>
        </w:r>
        <w:r w:rsidR="00F24C70">
          <w:rPr>
            <w:noProof/>
            <w:webHidden/>
          </w:rPr>
          <w:instrText xml:space="preserve"> PAGEREF _Toc137053825 \h </w:instrText>
        </w:r>
        <w:r w:rsidR="00F24C70">
          <w:rPr>
            <w:noProof/>
            <w:webHidden/>
          </w:rPr>
        </w:r>
        <w:r w:rsidR="00F24C70">
          <w:rPr>
            <w:noProof/>
            <w:webHidden/>
          </w:rPr>
          <w:fldChar w:fldCharType="separate"/>
        </w:r>
        <w:r w:rsidR="00F24C70">
          <w:rPr>
            <w:noProof/>
            <w:webHidden/>
          </w:rPr>
          <w:t>1</w:t>
        </w:r>
        <w:r w:rsidR="00F24C70">
          <w:rPr>
            <w:noProof/>
            <w:webHidden/>
          </w:rPr>
          <w:fldChar w:fldCharType="end"/>
        </w:r>
      </w:hyperlink>
    </w:p>
    <w:p w14:paraId="2EE852A4" w14:textId="392370D6" w:rsidR="00F24C70" w:rsidRDefault="00F24C7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7053826" w:history="1">
        <w:r w:rsidRPr="00C704D4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_Toc137053826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1B71ACC" w14:textId="49FA24F3" w:rsidR="00F24C70" w:rsidRDefault="00F24C7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7053827" w:history="1">
        <w:r w:rsidRPr="00C704D4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_Toc137053827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88BC6F3" w14:textId="05E340FE" w:rsidR="00F24C70" w:rsidRDefault="00F24C7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7053828" w:history="1">
        <w:r w:rsidRPr="00C704D4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_Toc137053828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693D6F0" w14:textId="0DE72C57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0A9648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7053826"/>
      <w:r>
        <w:rPr>
          <w:color w:val="FFFFFF"/>
        </w:rPr>
        <w:t>COMUNICAZIONI DELLA F.I.G.C.</w:t>
      </w:r>
      <w:bookmarkEnd w:id="2"/>
    </w:p>
    <w:p w14:paraId="1FB74C16" w14:textId="11CA8E6E" w:rsidR="00824900" w:rsidRDefault="00824900" w:rsidP="00432C19">
      <w:pPr>
        <w:pStyle w:val="LndNormale1"/>
        <w:rPr>
          <w:lang w:val="it-IT"/>
        </w:rPr>
      </w:pPr>
    </w:p>
    <w:p w14:paraId="55EEA2B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37053827"/>
      <w:r>
        <w:rPr>
          <w:color w:val="FFFFFF"/>
        </w:rPr>
        <w:t>COMUNICAZIONI DELLA L.N.D.</w:t>
      </w:r>
      <w:bookmarkEnd w:id="3"/>
    </w:p>
    <w:p w14:paraId="25843F22" w14:textId="5D76BB6A" w:rsidR="00224A76" w:rsidRPr="007D38BD" w:rsidRDefault="00224A76" w:rsidP="004A0C20">
      <w:pPr>
        <w:rPr>
          <w:rFonts w:ascii="Arial" w:hAnsi="Arial" w:cs="Arial"/>
          <w:sz w:val="22"/>
          <w:szCs w:val="22"/>
        </w:rPr>
      </w:pPr>
    </w:p>
    <w:p w14:paraId="37BD5D0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705382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76A685F2" w14:textId="41E22008" w:rsidR="008732AF" w:rsidRDefault="008732AF" w:rsidP="008732AF">
      <w:pPr>
        <w:pStyle w:val="LndNormale1"/>
      </w:pPr>
    </w:p>
    <w:p w14:paraId="4D7E4EDE" w14:textId="761815DB" w:rsidR="006C35C9" w:rsidRPr="00665A24" w:rsidRDefault="006C35C9" w:rsidP="004A712D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65A24">
        <w:rPr>
          <w:rFonts w:ascii="Arial" w:hAnsi="Arial" w:cs="Arial"/>
          <w:b/>
          <w:sz w:val="28"/>
          <w:szCs w:val="28"/>
          <w:u w:val="single"/>
        </w:rPr>
        <w:t>CAMBI DENOMINAZIO</w:t>
      </w:r>
      <w:r w:rsidR="00F24C70">
        <w:rPr>
          <w:rFonts w:ascii="Arial" w:hAnsi="Arial" w:cs="Arial"/>
          <w:b/>
          <w:sz w:val="28"/>
          <w:szCs w:val="28"/>
          <w:u w:val="single"/>
        </w:rPr>
        <w:t>NE</w:t>
      </w:r>
      <w:r w:rsidRPr="00665A24">
        <w:rPr>
          <w:rFonts w:ascii="Arial" w:hAnsi="Arial" w:cs="Arial"/>
          <w:b/>
          <w:sz w:val="28"/>
          <w:szCs w:val="28"/>
          <w:u w:val="single"/>
        </w:rPr>
        <w:t xml:space="preserve"> E/O SEDE,</w:t>
      </w:r>
      <w:r w:rsidR="004A712D" w:rsidRPr="00665A2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65A24">
        <w:rPr>
          <w:rFonts w:ascii="Arial" w:hAnsi="Arial" w:cs="Arial"/>
          <w:b/>
          <w:sz w:val="28"/>
          <w:szCs w:val="28"/>
          <w:u w:val="single"/>
        </w:rPr>
        <w:t>FUSIONI, SCISSIONI, CONFERIMENTI</w:t>
      </w:r>
    </w:p>
    <w:p w14:paraId="48B37CAC" w14:textId="77777777" w:rsidR="004A712D" w:rsidRPr="00A0715B" w:rsidRDefault="004A712D" w:rsidP="004A712D">
      <w:pPr>
        <w:pStyle w:val="Nessunaspaziatura"/>
        <w:jc w:val="both"/>
      </w:pPr>
    </w:p>
    <w:p w14:paraId="418C796A" w14:textId="6E258420" w:rsidR="00665A24" w:rsidRDefault="00665A24" w:rsidP="004A712D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Si informano le Società che la F.I.G.C</w:t>
      </w:r>
      <w:r w:rsidR="00F24C70">
        <w:rPr>
          <w:rFonts w:ascii="Arial" w:hAnsi="Arial" w:cs="Arial"/>
        </w:rPr>
        <w:t xml:space="preserve">, al fine di rendere pienamente operativa la piattaforma di Anagrafe Federale </w:t>
      </w:r>
      <w:r>
        <w:rPr>
          <w:rFonts w:ascii="Arial" w:hAnsi="Arial" w:cs="Arial"/>
        </w:rPr>
        <w:t>sta attivando</w:t>
      </w:r>
      <w:r w:rsidR="00F24C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sul portale servizi FIGC, collegandosi all’URL </w:t>
      </w:r>
      <w:hyperlink r:id="rId8" w:history="1">
        <w:r w:rsidRPr="00E670D9">
          <w:rPr>
            <w:rStyle w:val="Collegamentoipertestuale"/>
            <w:rFonts w:ascii="Arial" w:hAnsi="Arial" w:cs="Arial"/>
          </w:rPr>
          <w:t>https://anagrafefederale.figc.it</w:t>
        </w:r>
      </w:hyperlink>
      <w:r>
        <w:rPr>
          <w:rFonts w:ascii="Arial" w:hAnsi="Arial" w:cs="Arial"/>
        </w:rPr>
        <w:t xml:space="preserve"> </w:t>
      </w:r>
      <w:r w:rsidRPr="004A712D">
        <w:rPr>
          <w:rFonts w:ascii="Arial" w:hAnsi="Arial" w:cs="Arial"/>
        </w:rPr>
        <w:t xml:space="preserve">il servizio di presentazione </w:t>
      </w:r>
      <w:r>
        <w:rPr>
          <w:rFonts w:ascii="Arial" w:hAnsi="Arial" w:cs="Arial"/>
        </w:rPr>
        <w:t xml:space="preserve">delle </w:t>
      </w:r>
      <w:r w:rsidRPr="004A712D">
        <w:rPr>
          <w:rFonts w:ascii="Arial" w:hAnsi="Arial" w:cs="Arial"/>
        </w:rPr>
        <w:t>pratich</w:t>
      </w:r>
      <w:r>
        <w:rPr>
          <w:rFonts w:ascii="Arial" w:hAnsi="Arial" w:cs="Arial"/>
        </w:rPr>
        <w:t>e di cui in oggetto</w:t>
      </w:r>
      <w:r w:rsidR="00F24C70">
        <w:rPr>
          <w:rFonts w:ascii="Arial" w:hAnsi="Arial" w:cs="Arial"/>
        </w:rPr>
        <w:t>.</w:t>
      </w:r>
    </w:p>
    <w:p w14:paraId="02FCB73E" w14:textId="7E07AEC2" w:rsidR="004A712D" w:rsidRDefault="004A712D" w:rsidP="004A712D">
      <w:pPr>
        <w:pStyle w:val="Nessunaspaziatura"/>
        <w:jc w:val="both"/>
        <w:rPr>
          <w:rFonts w:ascii="Arial" w:hAnsi="Arial" w:cs="Arial"/>
        </w:rPr>
      </w:pPr>
    </w:p>
    <w:p w14:paraId="07C8526C" w14:textId="79FBCF5F" w:rsidR="00F24C70" w:rsidRDefault="00F24C70" w:rsidP="004A712D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Si informa che:</w:t>
      </w:r>
    </w:p>
    <w:p w14:paraId="7C3D49D3" w14:textId="246A00DE" w:rsidR="00665A24" w:rsidRPr="00875DF5" w:rsidRDefault="00665A24" w:rsidP="004A712D">
      <w:pPr>
        <w:pStyle w:val="Nessunaspaziatura"/>
        <w:jc w:val="both"/>
        <w:rPr>
          <w:rFonts w:ascii="Arial" w:hAnsi="Arial" w:cs="Arial"/>
        </w:rPr>
      </w:pPr>
      <w:r w:rsidRPr="004A712D">
        <w:rPr>
          <w:rFonts w:ascii="Arial" w:hAnsi="Arial" w:cs="Arial"/>
        </w:rPr>
        <w:t xml:space="preserve">Dal </w:t>
      </w:r>
      <w:r w:rsidRPr="00665A24">
        <w:rPr>
          <w:rFonts w:ascii="Arial" w:hAnsi="Arial" w:cs="Arial"/>
          <w:b/>
          <w:u w:val="single"/>
        </w:rPr>
        <w:t>12</w:t>
      </w:r>
      <w:r w:rsidR="00875DF5">
        <w:rPr>
          <w:rFonts w:ascii="Arial" w:hAnsi="Arial" w:cs="Arial"/>
          <w:b/>
          <w:u w:val="single"/>
        </w:rPr>
        <w:t>.0</w:t>
      </w:r>
      <w:r w:rsidRPr="00665A24">
        <w:rPr>
          <w:rFonts w:ascii="Arial" w:hAnsi="Arial" w:cs="Arial"/>
          <w:b/>
          <w:u w:val="single"/>
        </w:rPr>
        <w:t>6</w:t>
      </w:r>
      <w:r w:rsidR="00875DF5">
        <w:rPr>
          <w:rFonts w:ascii="Arial" w:hAnsi="Arial" w:cs="Arial"/>
          <w:b/>
          <w:u w:val="single"/>
        </w:rPr>
        <w:t>.</w:t>
      </w:r>
      <w:r w:rsidRPr="00665A24">
        <w:rPr>
          <w:rFonts w:ascii="Arial" w:hAnsi="Arial" w:cs="Arial"/>
          <w:b/>
          <w:u w:val="single"/>
        </w:rPr>
        <w:t>2023</w:t>
      </w:r>
      <w:r w:rsidR="00875DF5">
        <w:rPr>
          <w:rFonts w:ascii="Arial" w:hAnsi="Arial" w:cs="Arial"/>
        </w:rPr>
        <w:t xml:space="preserve"> verrà attivato il servizio delle seguenti tipologie di pratiche:</w:t>
      </w:r>
    </w:p>
    <w:p w14:paraId="4204A7A3" w14:textId="77777777" w:rsidR="006C35C9" w:rsidRPr="004A712D" w:rsidRDefault="006C35C9" w:rsidP="004A712D">
      <w:pPr>
        <w:pStyle w:val="Nessunaspaziatura"/>
        <w:jc w:val="both"/>
        <w:rPr>
          <w:rFonts w:ascii="Arial" w:hAnsi="Arial" w:cs="Arial"/>
        </w:rPr>
      </w:pPr>
      <w:r w:rsidRPr="004A712D">
        <w:rPr>
          <w:rFonts w:ascii="Arial" w:hAnsi="Arial" w:cs="Arial"/>
        </w:rPr>
        <w:t>- Cambio di denominazione sociale</w:t>
      </w:r>
    </w:p>
    <w:p w14:paraId="479FFAAC" w14:textId="77777777" w:rsidR="006C35C9" w:rsidRPr="004A712D" w:rsidRDefault="006C35C9" w:rsidP="004A712D">
      <w:pPr>
        <w:pStyle w:val="Nessunaspaziatura"/>
        <w:jc w:val="both"/>
        <w:rPr>
          <w:rFonts w:ascii="Arial" w:hAnsi="Arial" w:cs="Arial"/>
        </w:rPr>
      </w:pPr>
      <w:r w:rsidRPr="004A712D">
        <w:rPr>
          <w:rFonts w:ascii="Arial" w:hAnsi="Arial" w:cs="Arial"/>
        </w:rPr>
        <w:t>- Trasferimento di sede sociale</w:t>
      </w:r>
    </w:p>
    <w:p w14:paraId="5F607159" w14:textId="77777777" w:rsidR="006C35C9" w:rsidRPr="004A712D" w:rsidRDefault="006C35C9" w:rsidP="004A712D">
      <w:pPr>
        <w:pStyle w:val="Nessunaspaziatura"/>
        <w:jc w:val="both"/>
        <w:rPr>
          <w:rFonts w:ascii="Arial" w:hAnsi="Arial" w:cs="Arial"/>
        </w:rPr>
      </w:pPr>
      <w:r w:rsidRPr="004A712D">
        <w:rPr>
          <w:rFonts w:ascii="Arial" w:hAnsi="Arial" w:cs="Arial"/>
        </w:rPr>
        <w:t>- Cambio di denominazione sociale e trasferimento sede sociale</w:t>
      </w:r>
    </w:p>
    <w:p w14:paraId="11E94D82" w14:textId="77777777" w:rsidR="006C35C9" w:rsidRPr="004A712D" w:rsidRDefault="006C35C9" w:rsidP="004A712D">
      <w:pPr>
        <w:pStyle w:val="Nessunaspaziatura"/>
        <w:jc w:val="both"/>
        <w:rPr>
          <w:rFonts w:ascii="Arial" w:hAnsi="Arial" w:cs="Arial"/>
        </w:rPr>
      </w:pPr>
      <w:r w:rsidRPr="004A712D">
        <w:rPr>
          <w:rFonts w:ascii="Arial" w:hAnsi="Arial" w:cs="Arial"/>
        </w:rPr>
        <w:t>- Fusione</w:t>
      </w:r>
    </w:p>
    <w:p w14:paraId="3E4F3677" w14:textId="77777777" w:rsidR="006C35C9" w:rsidRPr="004A712D" w:rsidRDefault="006C35C9" w:rsidP="004A712D">
      <w:pPr>
        <w:pStyle w:val="Nessunaspaziatura"/>
        <w:jc w:val="both"/>
        <w:rPr>
          <w:rFonts w:ascii="Arial" w:hAnsi="Arial" w:cs="Arial"/>
        </w:rPr>
      </w:pPr>
      <w:r w:rsidRPr="004A712D">
        <w:rPr>
          <w:rFonts w:ascii="Arial" w:hAnsi="Arial" w:cs="Arial"/>
        </w:rPr>
        <w:t>- Scissione</w:t>
      </w:r>
    </w:p>
    <w:p w14:paraId="7FE93C95" w14:textId="4FCCB8A7" w:rsidR="006C35C9" w:rsidRPr="004A712D" w:rsidRDefault="006C35C9" w:rsidP="004A712D">
      <w:pPr>
        <w:pStyle w:val="Nessunaspaziatura"/>
        <w:jc w:val="both"/>
        <w:rPr>
          <w:rFonts w:ascii="Arial" w:hAnsi="Arial" w:cs="Arial"/>
        </w:rPr>
      </w:pPr>
      <w:r w:rsidRPr="004A712D">
        <w:rPr>
          <w:rFonts w:ascii="Arial" w:hAnsi="Arial" w:cs="Arial"/>
        </w:rPr>
        <w:t>- Conferimento di azienda</w:t>
      </w:r>
      <w:r w:rsidR="004A712D" w:rsidRPr="004A712D">
        <w:rPr>
          <w:rFonts w:ascii="Arial" w:hAnsi="Arial" w:cs="Arial"/>
        </w:rPr>
        <w:t>.</w:t>
      </w:r>
    </w:p>
    <w:p w14:paraId="7BD4ACAA" w14:textId="77777777" w:rsidR="004A712D" w:rsidRPr="004A712D" w:rsidRDefault="004A712D" w:rsidP="004A712D">
      <w:pPr>
        <w:pStyle w:val="Nessunaspaziatura"/>
        <w:jc w:val="both"/>
        <w:rPr>
          <w:rFonts w:ascii="Arial" w:hAnsi="Arial" w:cs="Arial"/>
        </w:rPr>
      </w:pPr>
    </w:p>
    <w:p w14:paraId="17D35A37" w14:textId="4C4F5A0F" w:rsidR="006C35C9" w:rsidRPr="004A712D" w:rsidRDefault="006C35C9" w:rsidP="004A712D">
      <w:pPr>
        <w:pStyle w:val="Nessunaspaziatura"/>
        <w:jc w:val="both"/>
        <w:rPr>
          <w:rFonts w:ascii="Arial" w:hAnsi="Arial" w:cs="Arial"/>
        </w:rPr>
      </w:pPr>
      <w:r w:rsidRPr="004A712D">
        <w:rPr>
          <w:rFonts w:ascii="Arial" w:hAnsi="Arial" w:cs="Arial"/>
        </w:rPr>
        <w:t xml:space="preserve">Dal </w:t>
      </w:r>
      <w:r w:rsidRPr="00875DF5">
        <w:rPr>
          <w:rFonts w:ascii="Arial" w:hAnsi="Arial" w:cs="Arial"/>
          <w:b/>
          <w:u w:val="single"/>
        </w:rPr>
        <w:t>01</w:t>
      </w:r>
      <w:r w:rsidR="00875DF5">
        <w:rPr>
          <w:rFonts w:ascii="Arial" w:hAnsi="Arial" w:cs="Arial"/>
          <w:b/>
          <w:u w:val="single"/>
        </w:rPr>
        <w:t>.</w:t>
      </w:r>
      <w:r w:rsidRPr="00875DF5">
        <w:rPr>
          <w:rFonts w:ascii="Arial" w:hAnsi="Arial" w:cs="Arial"/>
          <w:b/>
          <w:u w:val="single"/>
        </w:rPr>
        <w:t>07</w:t>
      </w:r>
      <w:r w:rsidR="00875DF5">
        <w:rPr>
          <w:rFonts w:ascii="Arial" w:hAnsi="Arial" w:cs="Arial"/>
          <w:b/>
          <w:u w:val="single"/>
        </w:rPr>
        <w:t>.2003</w:t>
      </w:r>
      <w:r w:rsidR="00875DF5">
        <w:rPr>
          <w:rFonts w:ascii="Arial" w:hAnsi="Arial" w:cs="Arial"/>
        </w:rPr>
        <w:t xml:space="preserve"> verrà attivato il servizio delle seguenti tipologie di pratiche:</w:t>
      </w:r>
    </w:p>
    <w:p w14:paraId="2238A016" w14:textId="77777777" w:rsidR="006C35C9" w:rsidRPr="004A712D" w:rsidRDefault="006C35C9" w:rsidP="004A712D">
      <w:pPr>
        <w:pStyle w:val="Nessunaspaziatura"/>
        <w:jc w:val="both"/>
        <w:rPr>
          <w:rFonts w:ascii="Arial" w:hAnsi="Arial" w:cs="Arial"/>
        </w:rPr>
      </w:pPr>
      <w:r w:rsidRPr="004A712D">
        <w:rPr>
          <w:rFonts w:ascii="Arial" w:hAnsi="Arial" w:cs="Arial"/>
        </w:rPr>
        <w:t>- Affiliazione</w:t>
      </w:r>
    </w:p>
    <w:p w14:paraId="716236FE" w14:textId="77777777" w:rsidR="006C35C9" w:rsidRPr="004A712D" w:rsidRDefault="006C35C9" w:rsidP="004A712D">
      <w:pPr>
        <w:pStyle w:val="Nessunaspaziatura"/>
        <w:jc w:val="both"/>
        <w:rPr>
          <w:rFonts w:ascii="Arial" w:hAnsi="Arial" w:cs="Arial"/>
        </w:rPr>
      </w:pPr>
      <w:r w:rsidRPr="004A712D">
        <w:rPr>
          <w:rFonts w:ascii="Arial" w:hAnsi="Arial" w:cs="Arial"/>
        </w:rPr>
        <w:t>- Variazione organigramma</w:t>
      </w:r>
    </w:p>
    <w:p w14:paraId="5FE4A7A8" w14:textId="76EE5CC3" w:rsidR="006C35C9" w:rsidRDefault="006C35C9" w:rsidP="004A712D">
      <w:pPr>
        <w:pStyle w:val="Nessunaspaziatura"/>
        <w:jc w:val="both"/>
        <w:rPr>
          <w:rFonts w:ascii="Arial" w:hAnsi="Arial" w:cs="Arial"/>
        </w:rPr>
      </w:pPr>
      <w:r w:rsidRPr="004A712D">
        <w:rPr>
          <w:rFonts w:ascii="Arial" w:hAnsi="Arial" w:cs="Arial"/>
        </w:rPr>
        <w:t>- Altre pratiche varie</w:t>
      </w:r>
    </w:p>
    <w:p w14:paraId="3169A8A4" w14:textId="77777777" w:rsidR="00875DF5" w:rsidRPr="004A712D" w:rsidRDefault="00875DF5" w:rsidP="004A712D">
      <w:pPr>
        <w:pStyle w:val="Nessunaspaziatura"/>
        <w:jc w:val="both"/>
        <w:rPr>
          <w:rFonts w:ascii="Arial" w:hAnsi="Arial" w:cs="Arial"/>
        </w:rPr>
      </w:pPr>
    </w:p>
    <w:p w14:paraId="595E73FF" w14:textId="6699DC7A" w:rsidR="00875DF5" w:rsidRDefault="00875DF5" w:rsidP="004A712D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r w:rsidR="00F24C70">
        <w:rPr>
          <w:rFonts w:ascii="Arial" w:hAnsi="Arial" w:cs="Arial"/>
        </w:rPr>
        <w:t>rende noto</w:t>
      </w:r>
      <w:r>
        <w:rPr>
          <w:rFonts w:ascii="Arial" w:hAnsi="Arial" w:cs="Arial"/>
        </w:rPr>
        <w:t xml:space="preserve"> che</w:t>
      </w:r>
      <w:r w:rsidR="00105F55">
        <w:rPr>
          <w:rFonts w:ascii="Arial" w:hAnsi="Arial" w:cs="Arial"/>
        </w:rPr>
        <w:t xml:space="preserve"> soltanto</w:t>
      </w:r>
      <w:r>
        <w:rPr>
          <w:rFonts w:ascii="Arial" w:hAnsi="Arial" w:cs="Arial"/>
        </w:rPr>
        <w:t xml:space="preserve"> dal </w:t>
      </w:r>
      <w:r w:rsidRPr="004A712D">
        <w:rPr>
          <w:rFonts w:ascii="Arial" w:hAnsi="Arial" w:cs="Arial"/>
        </w:rPr>
        <w:t>12</w:t>
      </w:r>
      <w:r>
        <w:rPr>
          <w:rFonts w:ascii="Arial" w:hAnsi="Arial" w:cs="Arial"/>
        </w:rPr>
        <w:t>.</w:t>
      </w:r>
      <w:r w:rsidRPr="004A712D">
        <w:rPr>
          <w:rFonts w:ascii="Arial" w:hAnsi="Arial" w:cs="Arial"/>
        </w:rPr>
        <w:t>06</w:t>
      </w:r>
      <w:r>
        <w:rPr>
          <w:rFonts w:ascii="Arial" w:hAnsi="Arial" w:cs="Arial"/>
        </w:rPr>
        <w:t>.</w:t>
      </w:r>
      <w:r w:rsidR="006C35C9" w:rsidRPr="004A712D">
        <w:rPr>
          <w:rFonts w:ascii="Arial" w:hAnsi="Arial" w:cs="Arial"/>
        </w:rPr>
        <w:t>2023</w:t>
      </w:r>
      <w:r>
        <w:rPr>
          <w:rFonts w:ascii="Arial" w:hAnsi="Arial" w:cs="Arial"/>
        </w:rPr>
        <w:t xml:space="preserve"> o</w:t>
      </w:r>
      <w:r w:rsidR="006C35C9" w:rsidRPr="004A712D">
        <w:rPr>
          <w:rFonts w:ascii="Arial" w:hAnsi="Arial" w:cs="Arial"/>
        </w:rPr>
        <w:t>gni società</w:t>
      </w:r>
      <w:r w:rsidR="00105F55">
        <w:rPr>
          <w:rFonts w:ascii="Arial" w:hAnsi="Arial" w:cs="Arial"/>
        </w:rPr>
        <w:t>,</w:t>
      </w:r>
      <w:r w:rsidR="006C35C9" w:rsidRPr="004A712D">
        <w:rPr>
          <w:rFonts w:ascii="Arial" w:hAnsi="Arial" w:cs="Arial"/>
        </w:rPr>
        <w:t xml:space="preserve"> che dovrà effettuare una delle variazioni sopra indicate</w:t>
      </w:r>
      <w:r w:rsidR="00105F55">
        <w:rPr>
          <w:rFonts w:ascii="Arial" w:hAnsi="Arial" w:cs="Arial"/>
        </w:rPr>
        <w:t>,</w:t>
      </w:r>
      <w:r w:rsidR="004A712D" w:rsidRPr="004A712D">
        <w:rPr>
          <w:rFonts w:ascii="Arial" w:hAnsi="Arial" w:cs="Arial"/>
        </w:rPr>
        <w:t xml:space="preserve"> </w:t>
      </w:r>
      <w:r w:rsidR="006C35C9" w:rsidRPr="004A712D">
        <w:rPr>
          <w:rFonts w:ascii="Arial" w:hAnsi="Arial" w:cs="Arial"/>
        </w:rPr>
        <w:t xml:space="preserve">dovrà accedere a </w:t>
      </w:r>
      <w:hyperlink r:id="rId9" w:history="1">
        <w:r w:rsidRPr="00E670D9">
          <w:rPr>
            <w:rStyle w:val="Collegamentoipertestuale"/>
            <w:rFonts w:ascii="Arial" w:hAnsi="Arial" w:cs="Arial"/>
          </w:rPr>
          <w:t>https://anagrafefederale.figc.it</w:t>
        </w:r>
      </w:hyperlink>
      <w:r w:rsidR="00F24C70">
        <w:rPr>
          <w:rFonts w:ascii="Arial" w:hAnsi="Arial" w:cs="Arial"/>
        </w:rPr>
        <w:t xml:space="preserve">, </w:t>
      </w:r>
      <w:bookmarkStart w:id="5" w:name="_GoBack"/>
      <w:bookmarkEnd w:id="5"/>
      <w:r w:rsidR="00F24C70">
        <w:rPr>
          <w:rFonts w:ascii="Arial" w:hAnsi="Arial" w:cs="Arial"/>
        </w:rPr>
        <w:t>a</w:t>
      </w:r>
      <w:r w:rsidR="006C35C9" w:rsidRPr="004A712D">
        <w:rPr>
          <w:rFonts w:ascii="Arial" w:hAnsi="Arial" w:cs="Arial"/>
        </w:rPr>
        <w:t>ttivare l’utenza e seguire le istruzioni presentate nelle schermate</w:t>
      </w:r>
      <w:r w:rsidR="004A712D" w:rsidRPr="004A712D">
        <w:rPr>
          <w:rFonts w:ascii="Arial" w:hAnsi="Arial" w:cs="Arial"/>
        </w:rPr>
        <w:t xml:space="preserve"> </w:t>
      </w:r>
      <w:r w:rsidR="006C35C9" w:rsidRPr="004A712D">
        <w:rPr>
          <w:rFonts w:ascii="Arial" w:hAnsi="Arial" w:cs="Arial"/>
        </w:rPr>
        <w:t xml:space="preserve">successive. </w:t>
      </w:r>
    </w:p>
    <w:p w14:paraId="73ECE41A" w14:textId="4446530D" w:rsidR="006C35C9" w:rsidRDefault="006C35C9" w:rsidP="004A712D">
      <w:pPr>
        <w:pStyle w:val="Nessunaspaziatura"/>
        <w:jc w:val="both"/>
        <w:rPr>
          <w:rFonts w:ascii="Arial" w:hAnsi="Arial" w:cs="Arial"/>
        </w:rPr>
      </w:pPr>
      <w:r w:rsidRPr="004A712D">
        <w:rPr>
          <w:rFonts w:ascii="Arial" w:hAnsi="Arial" w:cs="Arial"/>
        </w:rPr>
        <w:t>Per l’attivazione dell’utenza si dovrà utilizzare l’indirizzo email</w:t>
      </w:r>
      <w:r w:rsidR="004A712D" w:rsidRPr="004A712D">
        <w:rPr>
          <w:rFonts w:ascii="Arial" w:hAnsi="Arial" w:cs="Arial"/>
        </w:rPr>
        <w:t xml:space="preserve"> </w:t>
      </w:r>
      <w:r w:rsidRPr="004A712D">
        <w:rPr>
          <w:rFonts w:ascii="Arial" w:hAnsi="Arial" w:cs="Arial"/>
        </w:rPr>
        <w:t>del Legale Rappresentante della Società</w:t>
      </w:r>
      <w:r w:rsidR="00875DF5">
        <w:rPr>
          <w:rFonts w:ascii="Arial" w:hAnsi="Arial" w:cs="Arial"/>
        </w:rPr>
        <w:t>.</w:t>
      </w:r>
    </w:p>
    <w:p w14:paraId="58ED0206" w14:textId="5CF96FFD" w:rsidR="00875DF5" w:rsidRDefault="00875DF5" w:rsidP="004A712D">
      <w:pPr>
        <w:pStyle w:val="Nessunaspaziatura"/>
        <w:jc w:val="both"/>
        <w:rPr>
          <w:rFonts w:ascii="Arial" w:hAnsi="Arial" w:cs="Arial"/>
        </w:rPr>
      </w:pPr>
    </w:p>
    <w:p w14:paraId="684A158C" w14:textId="01333076" w:rsidR="00F24C70" w:rsidRPr="004A712D" w:rsidRDefault="00F24C70" w:rsidP="004A712D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Le operazioni che dovranno essere effettuate saranno:</w:t>
      </w:r>
    </w:p>
    <w:p w14:paraId="7577BF9F" w14:textId="4ED29F10" w:rsidR="006C35C9" w:rsidRPr="004A712D" w:rsidRDefault="006C35C9" w:rsidP="004A712D">
      <w:pPr>
        <w:pStyle w:val="Nessunaspaziatura"/>
        <w:jc w:val="both"/>
        <w:rPr>
          <w:rFonts w:ascii="Arial" w:hAnsi="Arial" w:cs="Arial"/>
        </w:rPr>
      </w:pPr>
      <w:r w:rsidRPr="004A712D">
        <w:rPr>
          <w:rFonts w:ascii="Arial" w:hAnsi="Arial" w:cs="Arial"/>
        </w:rPr>
        <w:t>1. Inserire l’email del Legale Rappresentante e premere il pulsante</w:t>
      </w:r>
      <w:r w:rsidR="004A712D" w:rsidRPr="004A712D">
        <w:rPr>
          <w:rFonts w:ascii="Arial" w:hAnsi="Arial" w:cs="Arial"/>
        </w:rPr>
        <w:t xml:space="preserve"> </w:t>
      </w:r>
      <w:r w:rsidRPr="004A712D">
        <w:rPr>
          <w:rFonts w:ascii="Arial" w:hAnsi="Arial" w:cs="Arial"/>
        </w:rPr>
        <w:t>“invia codice di verifica”</w:t>
      </w:r>
    </w:p>
    <w:p w14:paraId="0DFF26DC" w14:textId="77777777" w:rsidR="006C35C9" w:rsidRPr="004A712D" w:rsidRDefault="006C35C9" w:rsidP="004A712D">
      <w:pPr>
        <w:pStyle w:val="Nessunaspaziatura"/>
        <w:jc w:val="both"/>
        <w:rPr>
          <w:rFonts w:ascii="Arial" w:hAnsi="Arial" w:cs="Arial"/>
        </w:rPr>
      </w:pPr>
      <w:r w:rsidRPr="004A712D">
        <w:rPr>
          <w:rFonts w:ascii="Arial" w:hAnsi="Arial" w:cs="Arial"/>
        </w:rPr>
        <w:t>2. Accedere all’email e prendere nota del codice di verifica</w:t>
      </w:r>
    </w:p>
    <w:p w14:paraId="10826F36" w14:textId="77777777" w:rsidR="006C35C9" w:rsidRPr="004A712D" w:rsidRDefault="006C35C9" w:rsidP="004A712D">
      <w:pPr>
        <w:pStyle w:val="Nessunaspaziatura"/>
        <w:jc w:val="both"/>
        <w:rPr>
          <w:rFonts w:ascii="Arial" w:hAnsi="Arial" w:cs="Arial"/>
        </w:rPr>
      </w:pPr>
      <w:r w:rsidRPr="004A712D">
        <w:rPr>
          <w:rFonts w:ascii="Arial" w:hAnsi="Arial" w:cs="Arial"/>
        </w:rPr>
        <w:t>3. Inserire il codice di verifica ed impostare la password</w:t>
      </w:r>
    </w:p>
    <w:p w14:paraId="2E18AF18" w14:textId="39442098" w:rsidR="006C35C9" w:rsidRDefault="006C35C9" w:rsidP="004A712D">
      <w:pPr>
        <w:pStyle w:val="Nessunaspaziatura"/>
        <w:jc w:val="both"/>
        <w:rPr>
          <w:rFonts w:ascii="Arial" w:hAnsi="Arial" w:cs="Arial"/>
        </w:rPr>
      </w:pPr>
      <w:r w:rsidRPr="004A712D">
        <w:rPr>
          <w:rFonts w:ascii="Arial" w:hAnsi="Arial" w:cs="Arial"/>
        </w:rPr>
        <w:t>4. Tornare in home page, premere accedi ed inserire le proprie</w:t>
      </w:r>
      <w:r w:rsidR="004A712D" w:rsidRPr="004A712D">
        <w:rPr>
          <w:rFonts w:ascii="Arial" w:hAnsi="Arial" w:cs="Arial"/>
        </w:rPr>
        <w:t xml:space="preserve"> </w:t>
      </w:r>
      <w:r w:rsidRPr="004A712D">
        <w:rPr>
          <w:rFonts w:ascii="Arial" w:hAnsi="Arial" w:cs="Arial"/>
        </w:rPr>
        <w:t>credenziali</w:t>
      </w:r>
      <w:r w:rsidR="00F24C70">
        <w:rPr>
          <w:rFonts w:ascii="Arial" w:hAnsi="Arial" w:cs="Arial"/>
        </w:rPr>
        <w:t>; u</w:t>
      </w:r>
      <w:r w:rsidRPr="004A712D">
        <w:rPr>
          <w:rFonts w:ascii="Arial" w:hAnsi="Arial" w:cs="Arial"/>
        </w:rPr>
        <w:t>sername</w:t>
      </w:r>
      <w:r w:rsidR="00F24C70">
        <w:rPr>
          <w:rFonts w:ascii="Arial" w:hAnsi="Arial" w:cs="Arial"/>
        </w:rPr>
        <w:t>;</w:t>
      </w:r>
      <w:r w:rsidRPr="004A712D">
        <w:rPr>
          <w:rFonts w:ascii="Arial" w:hAnsi="Arial" w:cs="Arial"/>
        </w:rPr>
        <w:t xml:space="preserve"> email del Legale Rappresentante</w:t>
      </w:r>
      <w:r w:rsidR="00F24C70">
        <w:rPr>
          <w:rFonts w:ascii="Arial" w:hAnsi="Arial" w:cs="Arial"/>
        </w:rPr>
        <w:t>; p</w:t>
      </w:r>
      <w:r w:rsidRPr="004A712D">
        <w:rPr>
          <w:rFonts w:ascii="Arial" w:hAnsi="Arial" w:cs="Arial"/>
        </w:rPr>
        <w:t>assword come impostata</w:t>
      </w:r>
      <w:r w:rsidR="00875DF5">
        <w:rPr>
          <w:rFonts w:ascii="Arial" w:hAnsi="Arial" w:cs="Arial"/>
        </w:rPr>
        <w:t>.</w:t>
      </w:r>
    </w:p>
    <w:p w14:paraId="14C07F7D" w14:textId="4C0DA988" w:rsidR="00875DF5" w:rsidRPr="004A712D" w:rsidRDefault="00875DF5" w:rsidP="004A712D">
      <w:pPr>
        <w:pStyle w:val="Nessunaspaziatura"/>
        <w:jc w:val="both"/>
        <w:rPr>
          <w:rFonts w:ascii="Arial" w:hAnsi="Arial" w:cs="Arial"/>
        </w:rPr>
      </w:pPr>
    </w:p>
    <w:p w14:paraId="58941F0C" w14:textId="432D9575" w:rsidR="006C35C9" w:rsidRPr="004A712D" w:rsidRDefault="00875DF5" w:rsidP="004A712D">
      <w:pPr>
        <w:pStyle w:val="Nessunaspaziatura"/>
        <w:jc w:val="both"/>
        <w:rPr>
          <w:rFonts w:ascii="Arial" w:hAnsi="Arial" w:cs="Arial"/>
        </w:rPr>
      </w:pPr>
      <w:r w:rsidRPr="004A712D">
        <w:rPr>
          <w:rFonts w:ascii="Arial" w:hAnsi="Arial" w:cs="Arial"/>
        </w:rPr>
        <w:t xml:space="preserve">Al deposito della prima pratica ogni </w:t>
      </w:r>
      <w:r>
        <w:rPr>
          <w:rFonts w:ascii="Arial" w:hAnsi="Arial" w:cs="Arial"/>
        </w:rPr>
        <w:t>S</w:t>
      </w:r>
      <w:r w:rsidRPr="004A712D">
        <w:rPr>
          <w:rFonts w:ascii="Arial" w:hAnsi="Arial" w:cs="Arial"/>
        </w:rPr>
        <w:t>ociet</w:t>
      </w:r>
      <w:r>
        <w:rPr>
          <w:rFonts w:ascii="Arial" w:hAnsi="Arial" w:cs="Arial"/>
        </w:rPr>
        <w:t>à</w:t>
      </w:r>
      <w:r w:rsidRPr="004A712D">
        <w:rPr>
          <w:rFonts w:ascii="Arial" w:hAnsi="Arial" w:cs="Arial"/>
        </w:rPr>
        <w:t xml:space="preserve"> dovr</w:t>
      </w:r>
      <w:r>
        <w:rPr>
          <w:rFonts w:ascii="Arial" w:hAnsi="Arial" w:cs="Arial"/>
        </w:rPr>
        <w:t xml:space="preserve">à </w:t>
      </w:r>
      <w:r w:rsidRPr="004A712D">
        <w:rPr>
          <w:rFonts w:ascii="Arial" w:hAnsi="Arial" w:cs="Arial"/>
        </w:rPr>
        <w:t>compilare le seguenti informazioni:</w:t>
      </w:r>
    </w:p>
    <w:p w14:paraId="2767969A" w14:textId="068CA808" w:rsidR="006C35C9" w:rsidRPr="004A712D" w:rsidRDefault="00875DF5" w:rsidP="004A712D">
      <w:pPr>
        <w:pStyle w:val="Nessunaspaziatura"/>
        <w:jc w:val="both"/>
        <w:rPr>
          <w:rFonts w:ascii="Arial" w:hAnsi="Arial" w:cs="Arial"/>
        </w:rPr>
      </w:pPr>
      <w:r w:rsidRPr="004A712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R</w:t>
      </w:r>
      <w:r w:rsidRPr="004A712D">
        <w:rPr>
          <w:rFonts w:ascii="Arial" w:hAnsi="Arial" w:cs="Arial"/>
        </w:rPr>
        <w:t>agione sociale/denominazione (come registrata</w:t>
      </w:r>
      <w:r w:rsidR="004A712D" w:rsidRPr="004A712D">
        <w:rPr>
          <w:rFonts w:ascii="Arial" w:hAnsi="Arial" w:cs="Arial"/>
        </w:rPr>
        <w:t xml:space="preserve"> </w:t>
      </w:r>
      <w:r w:rsidRPr="004A712D">
        <w:rPr>
          <w:rFonts w:ascii="Arial" w:hAnsi="Arial" w:cs="Arial"/>
        </w:rPr>
        <w:t xml:space="preserve">all’Agenzia delle </w:t>
      </w:r>
      <w:r>
        <w:rPr>
          <w:rFonts w:ascii="Arial" w:hAnsi="Arial" w:cs="Arial"/>
        </w:rPr>
        <w:t>E</w:t>
      </w:r>
      <w:r w:rsidRPr="004A712D">
        <w:rPr>
          <w:rFonts w:ascii="Arial" w:hAnsi="Arial" w:cs="Arial"/>
        </w:rPr>
        <w:t>ntrate)</w:t>
      </w:r>
    </w:p>
    <w:p w14:paraId="4C095BF9" w14:textId="77777777" w:rsidR="006C35C9" w:rsidRPr="004A712D" w:rsidRDefault="006C35C9" w:rsidP="004A712D">
      <w:pPr>
        <w:pStyle w:val="Nessunaspaziatura"/>
        <w:jc w:val="both"/>
        <w:rPr>
          <w:rFonts w:ascii="Arial" w:hAnsi="Arial" w:cs="Arial"/>
        </w:rPr>
      </w:pPr>
      <w:r w:rsidRPr="004A712D">
        <w:rPr>
          <w:rFonts w:ascii="Arial" w:hAnsi="Arial" w:cs="Arial"/>
        </w:rPr>
        <w:t>- IBAN</w:t>
      </w:r>
    </w:p>
    <w:p w14:paraId="1E1A4AFB" w14:textId="236203B3" w:rsidR="006C35C9" w:rsidRDefault="00875DF5" w:rsidP="004A712D">
      <w:pPr>
        <w:pStyle w:val="Nessunaspaziatura"/>
        <w:jc w:val="both"/>
        <w:rPr>
          <w:rFonts w:ascii="Arial" w:hAnsi="Arial" w:cs="Arial"/>
        </w:rPr>
      </w:pPr>
      <w:r w:rsidRPr="004A712D">
        <w:rPr>
          <w:rFonts w:ascii="Arial" w:hAnsi="Arial" w:cs="Arial"/>
        </w:rPr>
        <w:t>- Codice univoco di fatturazione elettronica</w:t>
      </w:r>
      <w:r>
        <w:rPr>
          <w:rFonts w:ascii="Arial" w:hAnsi="Arial" w:cs="Arial"/>
        </w:rPr>
        <w:t>.</w:t>
      </w:r>
    </w:p>
    <w:p w14:paraId="0234BBEE" w14:textId="77777777" w:rsidR="00875DF5" w:rsidRPr="004A712D" w:rsidRDefault="00875DF5" w:rsidP="004A712D">
      <w:pPr>
        <w:pStyle w:val="Nessunaspaziatura"/>
        <w:jc w:val="both"/>
        <w:rPr>
          <w:rFonts w:ascii="Arial" w:hAnsi="Arial" w:cs="Arial"/>
        </w:rPr>
      </w:pPr>
    </w:p>
    <w:p w14:paraId="4C9414B3" w14:textId="63143EA6" w:rsidR="006C35C9" w:rsidRDefault="006C35C9" w:rsidP="00875DF5">
      <w:pPr>
        <w:pStyle w:val="Nessunaspaziatura"/>
        <w:jc w:val="both"/>
        <w:rPr>
          <w:rFonts w:ascii="Arial" w:hAnsi="Arial" w:cs="Arial"/>
        </w:rPr>
      </w:pPr>
      <w:r w:rsidRPr="004A712D">
        <w:rPr>
          <w:rFonts w:ascii="Arial" w:hAnsi="Arial" w:cs="Arial"/>
        </w:rPr>
        <w:t>Per problematiche tecniche relative al funzionamento della</w:t>
      </w:r>
      <w:r w:rsidR="004A712D" w:rsidRPr="004A712D">
        <w:rPr>
          <w:rFonts w:ascii="Arial" w:hAnsi="Arial" w:cs="Arial"/>
        </w:rPr>
        <w:t xml:space="preserve"> </w:t>
      </w:r>
      <w:r w:rsidRPr="004A712D">
        <w:rPr>
          <w:rFonts w:ascii="Arial" w:hAnsi="Arial" w:cs="Arial"/>
        </w:rPr>
        <w:t xml:space="preserve">piattaforma </w:t>
      </w:r>
      <w:r w:rsidR="00875DF5" w:rsidRPr="004A712D">
        <w:rPr>
          <w:rFonts w:ascii="Arial" w:hAnsi="Arial" w:cs="Arial"/>
        </w:rPr>
        <w:t xml:space="preserve">Portale Servizi </w:t>
      </w:r>
      <w:r w:rsidRPr="004A712D">
        <w:rPr>
          <w:rFonts w:ascii="Arial" w:hAnsi="Arial" w:cs="Arial"/>
        </w:rPr>
        <w:t>F.I.G.C. è disponibile un supporto tecnico</w:t>
      </w:r>
      <w:r w:rsidR="004A712D" w:rsidRPr="004A712D">
        <w:rPr>
          <w:rFonts w:ascii="Arial" w:hAnsi="Arial" w:cs="Arial"/>
        </w:rPr>
        <w:t xml:space="preserve"> </w:t>
      </w:r>
      <w:r w:rsidRPr="004A712D">
        <w:rPr>
          <w:rFonts w:ascii="Arial" w:hAnsi="Arial" w:cs="Arial"/>
        </w:rPr>
        <w:t>all’indirizzo</w:t>
      </w:r>
      <w:r w:rsidR="00875DF5">
        <w:rPr>
          <w:rFonts w:ascii="Arial" w:hAnsi="Arial" w:cs="Arial"/>
        </w:rPr>
        <w:t xml:space="preserve"> </w:t>
      </w:r>
      <w:hyperlink r:id="rId10" w:history="1">
        <w:r w:rsidR="00875DF5" w:rsidRPr="00E670D9">
          <w:rPr>
            <w:rStyle w:val="Collegamentoipertestuale"/>
            <w:rFonts w:ascii="Arial" w:hAnsi="Arial" w:cs="Arial"/>
          </w:rPr>
          <w:t>supportotecnico@figc.it</w:t>
        </w:r>
      </w:hyperlink>
    </w:p>
    <w:p w14:paraId="6A6126CD" w14:textId="77777777" w:rsidR="00875DF5" w:rsidRPr="004A712D" w:rsidRDefault="00875DF5" w:rsidP="00F24C70">
      <w:pPr>
        <w:pStyle w:val="Nessunaspaziatura"/>
        <w:jc w:val="both"/>
        <w:rPr>
          <w:rFonts w:ascii="Arial" w:hAnsi="Arial" w:cs="Arial"/>
        </w:rPr>
      </w:pPr>
    </w:p>
    <w:p w14:paraId="57EAAF23" w14:textId="7A17FCAE" w:rsidR="006C35C9" w:rsidRPr="004A712D" w:rsidRDefault="006C35C9" w:rsidP="004A712D">
      <w:pPr>
        <w:pStyle w:val="Nessunaspaziatura"/>
        <w:jc w:val="both"/>
        <w:rPr>
          <w:rFonts w:ascii="Arial" w:hAnsi="Arial" w:cs="Arial"/>
        </w:rPr>
      </w:pPr>
      <w:r w:rsidRPr="004A712D">
        <w:rPr>
          <w:rFonts w:ascii="Arial" w:hAnsi="Arial" w:cs="Arial"/>
        </w:rPr>
        <w:t xml:space="preserve">La società </w:t>
      </w:r>
      <w:r w:rsidR="00875DF5">
        <w:rPr>
          <w:rFonts w:ascii="Arial" w:hAnsi="Arial" w:cs="Arial"/>
        </w:rPr>
        <w:t xml:space="preserve">potrà </w:t>
      </w:r>
      <w:r w:rsidRPr="004A712D">
        <w:rPr>
          <w:rFonts w:ascii="Arial" w:hAnsi="Arial" w:cs="Arial"/>
        </w:rPr>
        <w:t xml:space="preserve">controllare nel </w:t>
      </w:r>
      <w:r w:rsidR="00875DF5" w:rsidRPr="004A712D">
        <w:rPr>
          <w:rFonts w:ascii="Arial" w:hAnsi="Arial" w:cs="Arial"/>
        </w:rPr>
        <w:t>Portale Servizi</w:t>
      </w:r>
      <w:r w:rsidRPr="004A712D">
        <w:rPr>
          <w:rFonts w:ascii="Arial" w:hAnsi="Arial" w:cs="Arial"/>
        </w:rPr>
        <w:t xml:space="preserve"> F.I.G.C. il</w:t>
      </w:r>
      <w:r w:rsidR="004A712D" w:rsidRPr="004A712D">
        <w:rPr>
          <w:rFonts w:ascii="Arial" w:hAnsi="Arial" w:cs="Arial"/>
        </w:rPr>
        <w:t xml:space="preserve"> </w:t>
      </w:r>
      <w:r w:rsidRPr="004A712D">
        <w:rPr>
          <w:rFonts w:ascii="Arial" w:hAnsi="Arial" w:cs="Arial"/>
        </w:rPr>
        <w:t>percorso della pratica, la richiesta di eventuali integrazioni di</w:t>
      </w:r>
      <w:r w:rsidR="004A712D" w:rsidRPr="004A712D">
        <w:rPr>
          <w:rFonts w:ascii="Arial" w:hAnsi="Arial" w:cs="Arial"/>
        </w:rPr>
        <w:t xml:space="preserve"> </w:t>
      </w:r>
      <w:r w:rsidRPr="004A712D">
        <w:rPr>
          <w:rFonts w:ascii="Arial" w:hAnsi="Arial" w:cs="Arial"/>
        </w:rPr>
        <w:t>documenti e la segnalazione degli errori fino all’eventuale</w:t>
      </w:r>
      <w:r w:rsidR="004A712D" w:rsidRPr="004A712D">
        <w:rPr>
          <w:rFonts w:ascii="Arial" w:hAnsi="Arial" w:cs="Arial"/>
        </w:rPr>
        <w:t xml:space="preserve"> </w:t>
      </w:r>
      <w:r w:rsidRPr="004A712D">
        <w:rPr>
          <w:rFonts w:ascii="Arial" w:hAnsi="Arial" w:cs="Arial"/>
        </w:rPr>
        <w:t>parere negativo o positivo del Comitato Regionale, della</w:t>
      </w:r>
      <w:r w:rsidR="004A712D" w:rsidRPr="004A712D">
        <w:rPr>
          <w:rFonts w:ascii="Arial" w:hAnsi="Arial" w:cs="Arial"/>
        </w:rPr>
        <w:t xml:space="preserve"> </w:t>
      </w:r>
      <w:r w:rsidRPr="004A712D">
        <w:rPr>
          <w:rFonts w:ascii="Arial" w:hAnsi="Arial" w:cs="Arial"/>
        </w:rPr>
        <w:t>L.N.D. e quello finale della F.I.G.C.</w:t>
      </w:r>
    </w:p>
    <w:p w14:paraId="1AF3A3E8" w14:textId="3A56AE47" w:rsidR="006C35C9" w:rsidRDefault="006C35C9" w:rsidP="008732AF">
      <w:pPr>
        <w:pStyle w:val="LndNormale1"/>
        <w:rPr>
          <w:lang w:val="it-IT"/>
        </w:rPr>
      </w:pPr>
    </w:p>
    <w:p w14:paraId="2A68BFFF" w14:textId="77777777" w:rsidR="00496217" w:rsidRPr="006C35C9" w:rsidRDefault="00496217" w:rsidP="008732AF">
      <w:pPr>
        <w:pStyle w:val="LndNormale1"/>
        <w:rPr>
          <w:lang w:val="it-IT"/>
        </w:rPr>
      </w:pPr>
    </w:p>
    <w:p w14:paraId="2EBC62BE" w14:textId="5760DEF8" w:rsidR="006C35C9" w:rsidRPr="00496217" w:rsidRDefault="00496217" w:rsidP="008732AF">
      <w:pPr>
        <w:pStyle w:val="LndNormale1"/>
        <w:rPr>
          <w:b/>
          <w:sz w:val="28"/>
          <w:szCs w:val="28"/>
          <w:u w:val="single"/>
          <w:lang w:val="it-IT"/>
        </w:rPr>
      </w:pPr>
      <w:r w:rsidRPr="00496217">
        <w:rPr>
          <w:b/>
          <w:sz w:val="28"/>
          <w:szCs w:val="28"/>
          <w:u w:val="single"/>
          <w:lang w:val="it-IT"/>
        </w:rPr>
        <w:t>COMUNICAZIONE DEL SETTORE GIOVANILE E SCOLASTICO</w:t>
      </w:r>
    </w:p>
    <w:p w14:paraId="218A0C8E" w14:textId="77777777" w:rsidR="00496217" w:rsidRDefault="00496217" w:rsidP="00496217">
      <w:pPr>
        <w:rPr>
          <w:rFonts w:ascii="Arial" w:hAnsi="Arial" w:cs="Arial"/>
          <w:b/>
          <w:sz w:val="24"/>
          <w:szCs w:val="24"/>
          <w:u w:val="single"/>
        </w:rPr>
      </w:pPr>
    </w:p>
    <w:p w14:paraId="32D21301" w14:textId="37D57115" w:rsidR="00496217" w:rsidRPr="00496217" w:rsidRDefault="00496217" w:rsidP="00496217">
      <w:pPr>
        <w:rPr>
          <w:rFonts w:ascii="Arial" w:hAnsi="Arial" w:cs="Arial"/>
          <w:b/>
          <w:sz w:val="22"/>
          <w:szCs w:val="22"/>
          <w:u w:val="single"/>
        </w:rPr>
      </w:pPr>
      <w:r w:rsidRPr="00496217">
        <w:rPr>
          <w:rFonts w:ascii="Arial" w:hAnsi="Arial" w:cs="Arial"/>
          <w:b/>
          <w:sz w:val="22"/>
          <w:szCs w:val="22"/>
          <w:u w:val="single"/>
        </w:rPr>
        <w:t>CONVOCAZIONE RADUNO PROMOZIONALE “CALCIO+15” ATTIVITA’ DI SVILUPPO FEMMINILE</w:t>
      </w:r>
    </w:p>
    <w:p w14:paraId="6C9C4628" w14:textId="6546ACCE" w:rsidR="00496217" w:rsidRPr="00496217" w:rsidRDefault="00496217" w:rsidP="00496217">
      <w:pPr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  <w:r w:rsidRPr="00496217">
        <w:rPr>
          <w:rFonts w:ascii="Arial" w:eastAsia="Calibri" w:hAnsi="Arial" w:cs="Arial"/>
          <w:sz w:val="22"/>
          <w:szCs w:val="22"/>
        </w:rPr>
        <w:t>Il Coordinatore Federale Regionale del Settore Giovanile e Scolastico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496217">
        <w:rPr>
          <w:rFonts w:ascii="Arial" w:eastAsia="Calibri" w:hAnsi="Arial" w:cs="Arial"/>
          <w:sz w:val="22"/>
          <w:szCs w:val="22"/>
        </w:rPr>
        <w:t>Floriano MARZIALI</w:t>
      </w:r>
      <w:r>
        <w:rPr>
          <w:rFonts w:ascii="Arial" w:eastAsia="Calibri" w:hAnsi="Arial" w:cs="Arial"/>
          <w:sz w:val="22"/>
          <w:szCs w:val="22"/>
        </w:rPr>
        <w:t>,</w:t>
      </w:r>
      <w:r w:rsidRPr="00496217">
        <w:rPr>
          <w:rFonts w:ascii="Arial" w:eastAsia="Calibri" w:hAnsi="Arial" w:cs="Arial"/>
          <w:sz w:val="22"/>
          <w:szCs w:val="22"/>
        </w:rPr>
        <w:t xml:space="preserve"> con riferimento all’attività “Calcio+15” Attivit</w:t>
      </w:r>
      <w:r>
        <w:rPr>
          <w:rFonts w:ascii="Arial" w:eastAsia="Calibri" w:hAnsi="Arial" w:cs="Arial"/>
          <w:sz w:val="22"/>
          <w:szCs w:val="22"/>
        </w:rPr>
        <w:t>à</w:t>
      </w:r>
      <w:r w:rsidRPr="00496217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d</w:t>
      </w:r>
      <w:r w:rsidRPr="00496217">
        <w:rPr>
          <w:rFonts w:ascii="Arial" w:eastAsia="Calibri" w:hAnsi="Arial" w:cs="Arial"/>
          <w:sz w:val="22"/>
          <w:szCs w:val="22"/>
        </w:rPr>
        <w:t>i Sviluppo Femminile comunica l’elenco de</w:t>
      </w:r>
      <w:r>
        <w:rPr>
          <w:rFonts w:ascii="Arial" w:eastAsia="Calibri" w:hAnsi="Arial" w:cs="Arial"/>
          <w:sz w:val="22"/>
          <w:szCs w:val="22"/>
        </w:rPr>
        <w:t>lle giocatrici</w:t>
      </w:r>
      <w:r w:rsidRPr="00496217">
        <w:rPr>
          <w:rFonts w:ascii="Arial" w:eastAsia="Calibri" w:hAnsi="Arial" w:cs="Arial"/>
          <w:sz w:val="22"/>
          <w:szCs w:val="22"/>
        </w:rPr>
        <w:t xml:space="preserve"> convocat</w:t>
      </w:r>
      <w:r>
        <w:rPr>
          <w:rFonts w:ascii="Arial" w:eastAsia="Calibri" w:hAnsi="Arial" w:cs="Arial"/>
          <w:sz w:val="22"/>
          <w:szCs w:val="22"/>
        </w:rPr>
        <w:t>e</w:t>
      </w:r>
      <w:r w:rsidRPr="00496217">
        <w:rPr>
          <w:rFonts w:ascii="Arial" w:eastAsia="Calibri" w:hAnsi="Arial" w:cs="Arial"/>
          <w:sz w:val="22"/>
          <w:szCs w:val="22"/>
        </w:rPr>
        <w:t xml:space="preserve"> per </w:t>
      </w:r>
      <w:r w:rsidRPr="00F24C70">
        <w:rPr>
          <w:rFonts w:ascii="Arial" w:eastAsia="Calibri" w:hAnsi="Arial" w:cs="Arial"/>
          <w:b/>
          <w:bCs/>
          <w:sz w:val="22"/>
          <w:szCs w:val="22"/>
        </w:rPr>
        <w:t>martedì 13 giugno 2023 alle ore 15.30</w:t>
      </w:r>
      <w:r w:rsidRPr="00496217">
        <w:rPr>
          <w:rFonts w:ascii="Arial" w:eastAsia="Calibri" w:hAnsi="Arial" w:cs="Arial"/>
          <w:bCs/>
          <w:sz w:val="22"/>
          <w:szCs w:val="22"/>
        </w:rPr>
        <w:t xml:space="preserve"> presso il Campo Sportivo in erba artificiale di </w:t>
      </w:r>
      <w:r>
        <w:rPr>
          <w:rFonts w:ascii="Arial" w:eastAsia="Calibri" w:hAnsi="Arial" w:cs="Arial"/>
          <w:bCs/>
          <w:sz w:val="22"/>
          <w:szCs w:val="22"/>
        </w:rPr>
        <w:t xml:space="preserve">Monte San Giusto,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loc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>. Villa San Filippo via</w:t>
      </w:r>
      <w:r w:rsidRPr="00496217">
        <w:rPr>
          <w:rFonts w:ascii="Arial" w:eastAsia="Calibri" w:hAnsi="Arial" w:cs="Arial"/>
          <w:bCs/>
          <w:sz w:val="22"/>
          <w:szCs w:val="22"/>
        </w:rPr>
        <w:t xml:space="preserve"> Magellano, s.n.c. </w:t>
      </w:r>
    </w:p>
    <w:p w14:paraId="293B7A29" w14:textId="1F852B40" w:rsidR="00BD3322" w:rsidRDefault="00496217" w:rsidP="00496217">
      <w:pPr>
        <w:pStyle w:val="LndNormale1"/>
        <w:rPr>
          <w:rFonts w:cs="Arial"/>
          <w:bCs/>
          <w:iCs/>
          <w:kern w:val="2"/>
          <w:szCs w:val="22"/>
          <w:lang w:val="it-IT" w:eastAsia="zh-CN"/>
        </w:rPr>
      </w:pPr>
      <w:r w:rsidRPr="00496217">
        <w:rPr>
          <w:rFonts w:cs="Arial"/>
          <w:bCs/>
          <w:iCs/>
          <w:kern w:val="2"/>
          <w:szCs w:val="22"/>
          <w:lang w:eastAsia="zh-CN"/>
        </w:rPr>
        <w:t>Si allegano al presente C.U. l</w:t>
      </w:r>
      <w:r>
        <w:rPr>
          <w:rFonts w:cs="Arial"/>
          <w:bCs/>
          <w:iCs/>
          <w:kern w:val="2"/>
          <w:szCs w:val="22"/>
          <w:lang w:val="it-IT" w:eastAsia="zh-CN"/>
        </w:rPr>
        <w:t>’elenco della convocate</w:t>
      </w:r>
      <w:r w:rsidRPr="00496217">
        <w:rPr>
          <w:rFonts w:cs="Arial"/>
          <w:bCs/>
          <w:iCs/>
          <w:kern w:val="2"/>
          <w:szCs w:val="22"/>
          <w:lang w:eastAsia="zh-CN"/>
        </w:rPr>
        <w:t xml:space="preserve"> e l’autorizzazione </w:t>
      </w:r>
      <w:r>
        <w:rPr>
          <w:rFonts w:cs="Arial"/>
          <w:bCs/>
          <w:iCs/>
          <w:kern w:val="2"/>
          <w:szCs w:val="22"/>
          <w:lang w:val="it-IT" w:eastAsia="zh-CN"/>
        </w:rPr>
        <w:t>al t</w:t>
      </w:r>
      <w:r w:rsidRPr="00496217">
        <w:rPr>
          <w:rFonts w:cs="Arial"/>
          <w:bCs/>
          <w:iCs/>
          <w:kern w:val="2"/>
          <w:szCs w:val="22"/>
          <w:lang w:eastAsia="zh-CN"/>
        </w:rPr>
        <w:t>rasporto</w:t>
      </w:r>
      <w:r>
        <w:rPr>
          <w:rFonts w:cs="Arial"/>
          <w:bCs/>
          <w:iCs/>
          <w:kern w:val="2"/>
          <w:szCs w:val="22"/>
          <w:lang w:val="it-IT" w:eastAsia="zh-CN"/>
        </w:rPr>
        <w:t>.</w:t>
      </w:r>
    </w:p>
    <w:p w14:paraId="52D8E741" w14:textId="662C7A82" w:rsidR="00496217" w:rsidRDefault="00496217" w:rsidP="00496217">
      <w:pPr>
        <w:pStyle w:val="LndNormale1"/>
        <w:rPr>
          <w:lang w:val="it-IT"/>
        </w:rPr>
      </w:pPr>
    </w:p>
    <w:p w14:paraId="5364BB85" w14:textId="77777777" w:rsidR="00496217" w:rsidRDefault="00496217" w:rsidP="00496217">
      <w:pPr>
        <w:pStyle w:val="LndNormale1"/>
        <w:rPr>
          <w:lang w:val="it-IT"/>
        </w:rPr>
      </w:pPr>
    </w:p>
    <w:p w14:paraId="4BD4B337" w14:textId="77777777" w:rsidR="0024087D" w:rsidRDefault="0024087D">
      <w:pPr>
        <w:pStyle w:val="breakline"/>
        <w:divId w:val="244733325"/>
      </w:pPr>
    </w:p>
    <w:p w14:paraId="09A113CE" w14:textId="77777777" w:rsidR="007F6F4B" w:rsidRPr="001B7E66" w:rsidRDefault="007F6F4B" w:rsidP="007F6F4B">
      <w:pPr>
        <w:rPr>
          <w:rFonts w:ascii="Arial" w:hAnsi="Arial" w:cs="Arial"/>
          <w:sz w:val="22"/>
          <w:szCs w:val="22"/>
        </w:rPr>
      </w:pPr>
    </w:p>
    <w:p w14:paraId="03816FF3" w14:textId="08D34F03" w:rsidR="007F6F4B" w:rsidRPr="00445C41" w:rsidRDefault="007F6F4B" w:rsidP="007F6F4B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B436A2">
        <w:rPr>
          <w:b/>
          <w:u w:val="single"/>
          <w:lang w:val="it-IT"/>
        </w:rPr>
        <w:t>0</w:t>
      </w:r>
      <w:r w:rsidR="00F24C70">
        <w:rPr>
          <w:b/>
          <w:u w:val="single"/>
          <w:lang w:val="it-IT"/>
        </w:rPr>
        <w:t>7</w:t>
      </w:r>
      <w:r w:rsidR="00B436A2">
        <w:rPr>
          <w:b/>
          <w:u w:val="single"/>
          <w:lang w:val="it-IT"/>
        </w:rPr>
        <w:t>6</w:t>
      </w:r>
      <w:r w:rsidRPr="00445C41">
        <w:rPr>
          <w:b/>
          <w:u w:val="single"/>
        </w:rPr>
        <w:t>/</w:t>
      </w:r>
      <w:r w:rsidRPr="00445C41">
        <w:rPr>
          <w:b/>
          <w:u w:val="single"/>
          <w:lang w:val="it-IT"/>
        </w:rPr>
        <w:t>0</w:t>
      </w:r>
      <w:r w:rsidR="00B436A2">
        <w:rPr>
          <w:b/>
          <w:u w:val="single"/>
          <w:lang w:val="it-IT"/>
        </w:rPr>
        <w:t>6</w:t>
      </w:r>
      <w:r w:rsidRPr="00445C41">
        <w:rPr>
          <w:b/>
          <w:u w:val="single"/>
        </w:rPr>
        <w:t>/</w:t>
      </w:r>
      <w:r w:rsidRPr="00445C41">
        <w:rPr>
          <w:b/>
          <w:u w:val="single"/>
          <w:lang w:val="it-IT"/>
        </w:rPr>
        <w:t>2023</w:t>
      </w:r>
      <w:r w:rsidRPr="00445C41">
        <w:rPr>
          <w:b/>
          <w:u w:val="single"/>
        </w:rPr>
        <w:t>.</w:t>
      </w:r>
    </w:p>
    <w:p w14:paraId="17B073E7" w14:textId="77777777" w:rsidR="007F6F4B" w:rsidRPr="00445C41" w:rsidRDefault="007F6F4B" w:rsidP="007F6F4B"/>
    <w:p w14:paraId="675B285A" w14:textId="77777777" w:rsidR="007F6F4B" w:rsidRPr="00445C41" w:rsidRDefault="007F6F4B" w:rsidP="007F6F4B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7F6F4B" w:rsidRPr="00445C41" w14:paraId="69576194" w14:textId="77777777" w:rsidTr="004A4C40">
        <w:trPr>
          <w:jc w:val="center"/>
        </w:trPr>
        <w:tc>
          <w:tcPr>
            <w:tcW w:w="2886" w:type="pct"/>
            <w:hideMark/>
          </w:tcPr>
          <w:p w14:paraId="2F27F0D1" w14:textId="77777777" w:rsidR="007F6F4B" w:rsidRPr="00445C41" w:rsidRDefault="007F6F4B" w:rsidP="004A4C4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2A4E5FE3" w14:textId="77777777" w:rsidR="007F6F4B" w:rsidRPr="00445C41" w:rsidRDefault="007F6F4B" w:rsidP="004A4C4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BC158C4" w14:textId="77777777" w:rsidR="007F6F4B" w:rsidRPr="00445C41" w:rsidRDefault="007F6F4B" w:rsidP="004A4C4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63770DC0" w14:textId="77777777" w:rsidR="007F6F4B" w:rsidRPr="00445C41" w:rsidRDefault="007F6F4B" w:rsidP="004A4C4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6B0A8D22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F485BA4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65F0688F" w14:textId="77777777" w:rsidR="00822CD8" w:rsidRDefault="00822CD8" w:rsidP="00822CD8">
      <w:pPr>
        <w:pStyle w:val="LndNormale1"/>
      </w:pPr>
    </w:p>
    <w:p w14:paraId="52E828D0" w14:textId="77777777" w:rsidR="0029132A" w:rsidRDefault="0029132A"/>
    <w:p w14:paraId="2F729EDC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B453BF5" w14:textId="77777777" w:rsidR="00822CD8" w:rsidRDefault="00822CD8" w:rsidP="00822CD8">
      <w:pPr>
        <w:spacing w:after="120"/>
      </w:pPr>
    </w:p>
    <w:p w14:paraId="0A19FE46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F829D" w14:textId="77777777" w:rsidR="00661B49" w:rsidRDefault="00661B49">
      <w:r>
        <w:separator/>
      </w:r>
    </w:p>
  </w:endnote>
  <w:endnote w:type="continuationSeparator" w:id="0">
    <w:p w14:paraId="17450B5E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C11AC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3EE740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2283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>
      <w:rPr>
        <w:rFonts w:ascii="Trebuchet MS" w:hAnsi="Trebuchet MS"/>
      </w:rPr>
      <w:t>249</w:t>
    </w:r>
    <w:bookmarkEnd w:id="6"/>
  </w:p>
  <w:p w14:paraId="535D7C61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56690" w14:textId="77777777" w:rsidR="00661B49" w:rsidRDefault="00661B49">
      <w:r>
        <w:separator/>
      </w:r>
    </w:p>
  </w:footnote>
  <w:footnote w:type="continuationSeparator" w:id="0">
    <w:p w14:paraId="1BBCF2F1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5ACD0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D94560A" w14:textId="77777777">
      <w:tc>
        <w:tcPr>
          <w:tcW w:w="2050" w:type="dxa"/>
        </w:tcPr>
        <w:p w14:paraId="00E9837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06D7C7B" wp14:editId="634D55DF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965B31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EB5BD6C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3DF0"/>
    <w:rsid w:val="00075B1B"/>
    <w:rsid w:val="000822F3"/>
    <w:rsid w:val="00090139"/>
    <w:rsid w:val="000D47BA"/>
    <w:rsid w:val="000D4C5B"/>
    <w:rsid w:val="000E4A63"/>
    <w:rsid w:val="000F1B5E"/>
    <w:rsid w:val="000F5D34"/>
    <w:rsid w:val="000F7C58"/>
    <w:rsid w:val="00102631"/>
    <w:rsid w:val="00102D1B"/>
    <w:rsid w:val="00105F55"/>
    <w:rsid w:val="00111202"/>
    <w:rsid w:val="00115D04"/>
    <w:rsid w:val="0011616A"/>
    <w:rsid w:val="00122193"/>
    <w:rsid w:val="001253C5"/>
    <w:rsid w:val="00132FDD"/>
    <w:rsid w:val="00142B4C"/>
    <w:rsid w:val="001470AF"/>
    <w:rsid w:val="00161ADE"/>
    <w:rsid w:val="00165AF7"/>
    <w:rsid w:val="0017500D"/>
    <w:rsid w:val="00181F44"/>
    <w:rsid w:val="001855B3"/>
    <w:rsid w:val="00185B0B"/>
    <w:rsid w:val="00195D7C"/>
    <w:rsid w:val="001A19F1"/>
    <w:rsid w:val="001A26BF"/>
    <w:rsid w:val="001A47C4"/>
    <w:rsid w:val="001B197F"/>
    <w:rsid w:val="001B3335"/>
    <w:rsid w:val="001B3670"/>
    <w:rsid w:val="001C06DD"/>
    <w:rsid w:val="001C41B1"/>
    <w:rsid w:val="001C5328"/>
    <w:rsid w:val="001D131A"/>
    <w:rsid w:val="0020745A"/>
    <w:rsid w:val="002143DC"/>
    <w:rsid w:val="00217A46"/>
    <w:rsid w:val="00224A76"/>
    <w:rsid w:val="0024087D"/>
    <w:rsid w:val="002522CE"/>
    <w:rsid w:val="00252716"/>
    <w:rsid w:val="00283E77"/>
    <w:rsid w:val="0029132A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C1E29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51701"/>
    <w:rsid w:val="003645BC"/>
    <w:rsid w:val="00372CCB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43CA4"/>
    <w:rsid w:val="004525DF"/>
    <w:rsid w:val="0045529E"/>
    <w:rsid w:val="004567F3"/>
    <w:rsid w:val="00471902"/>
    <w:rsid w:val="00477B8D"/>
    <w:rsid w:val="00480FB5"/>
    <w:rsid w:val="00496217"/>
    <w:rsid w:val="004A0C20"/>
    <w:rsid w:val="004A3585"/>
    <w:rsid w:val="004A712D"/>
    <w:rsid w:val="004C0932"/>
    <w:rsid w:val="004E111D"/>
    <w:rsid w:val="004E5606"/>
    <w:rsid w:val="0051150E"/>
    <w:rsid w:val="005173BE"/>
    <w:rsid w:val="00553521"/>
    <w:rsid w:val="00564A57"/>
    <w:rsid w:val="005652B5"/>
    <w:rsid w:val="00575678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14DA"/>
    <w:rsid w:val="0063677B"/>
    <w:rsid w:val="006402AB"/>
    <w:rsid w:val="00641101"/>
    <w:rsid w:val="00644863"/>
    <w:rsid w:val="00653ABD"/>
    <w:rsid w:val="00661B49"/>
    <w:rsid w:val="00665A24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B359E"/>
    <w:rsid w:val="006B61D8"/>
    <w:rsid w:val="006C170F"/>
    <w:rsid w:val="006C35C9"/>
    <w:rsid w:val="006D232F"/>
    <w:rsid w:val="006D5C95"/>
    <w:rsid w:val="006E3148"/>
    <w:rsid w:val="006E5758"/>
    <w:rsid w:val="006F191D"/>
    <w:rsid w:val="00707E2A"/>
    <w:rsid w:val="007162E8"/>
    <w:rsid w:val="007216F5"/>
    <w:rsid w:val="00740A81"/>
    <w:rsid w:val="00743970"/>
    <w:rsid w:val="00745A16"/>
    <w:rsid w:val="007535A8"/>
    <w:rsid w:val="00756487"/>
    <w:rsid w:val="00760249"/>
    <w:rsid w:val="007740CF"/>
    <w:rsid w:val="00784B7C"/>
    <w:rsid w:val="0079100A"/>
    <w:rsid w:val="007954F9"/>
    <w:rsid w:val="007961FE"/>
    <w:rsid w:val="007A1FCE"/>
    <w:rsid w:val="007A301E"/>
    <w:rsid w:val="007C54D7"/>
    <w:rsid w:val="007D38BD"/>
    <w:rsid w:val="007F6F4B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75DF5"/>
    <w:rsid w:val="008900FF"/>
    <w:rsid w:val="00892F4F"/>
    <w:rsid w:val="008A50FB"/>
    <w:rsid w:val="008B4921"/>
    <w:rsid w:val="008D0C91"/>
    <w:rsid w:val="008D3FA7"/>
    <w:rsid w:val="008E7CF1"/>
    <w:rsid w:val="008F4853"/>
    <w:rsid w:val="008F506F"/>
    <w:rsid w:val="00912A82"/>
    <w:rsid w:val="0091619E"/>
    <w:rsid w:val="009206A6"/>
    <w:rsid w:val="00921F96"/>
    <w:rsid w:val="009349AB"/>
    <w:rsid w:val="00937FDE"/>
    <w:rsid w:val="0094248C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07075"/>
    <w:rsid w:val="00A11B18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A253A"/>
    <w:rsid w:val="00AD0722"/>
    <w:rsid w:val="00AD41A0"/>
    <w:rsid w:val="00AE4A63"/>
    <w:rsid w:val="00AF742E"/>
    <w:rsid w:val="00B0729A"/>
    <w:rsid w:val="00B11B32"/>
    <w:rsid w:val="00B20610"/>
    <w:rsid w:val="00B27099"/>
    <w:rsid w:val="00B368E9"/>
    <w:rsid w:val="00B436A2"/>
    <w:rsid w:val="00B471CE"/>
    <w:rsid w:val="00BA5219"/>
    <w:rsid w:val="00BA53EE"/>
    <w:rsid w:val="00BC3253"/>
    <w:rsid w:val="00BD1A6B"/>
    <w:rsid w:val="00BD3322"/>
    <w:rsid w:val="00BD5319"/>
    <w:rsid w:val="00BD59D4"/>
    <w:rsid w:val="00BF0D03"/>
    <w:rsid w:val="00BF312C"/>
    <w:rsid w:val="00BF4ADD"/>
    <w:rsid w:val="00BF6327"/>
    <w:rsid w:val="00C05C17"/>
    <w:rsid w:val="00C07A57"/>
    <w:rsid w:val="00C26B86"/>
    <w:rsid w:val="00C659E5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0588"/>
    <w:rsid w:val="00CB3088"/>
    <w:rsid w:val="00CB43FB"/>
    <w:rsid w:val="00CB5DCA"/>
    <w:rsid w:val="00CD3FEF"/>
    <w:rsid w:val="00CD4784"/>
    <w:rsid w:val="00CE799E"/>
    <w:rsid w:val="00D16BF6"/>
    <w:rsid w:val="00D17484"/>
    <w:rsid w:val="00D50368"/>
    <w:rsid w:val="00D50AF9"/>
    <w:rsid w:val="00D66C35"/>
    <w:rsid w:val="00DB2EFF"/>
    <w:rsid w:val="00DB3FBF"/>
    <w:rsid w:val="00DD4DD2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45C03"/>
    <w:rsid w:val="00E46F2F"/>
    <w:rsid w:val="00E52C2E"/>
    <w:rsid w:val="00E85541"/>
    <w:rsid w:val="00E9740A"/>
    <w:rsid w:val="00EB0DBF"/>
    <w:rsid w:val="00EB10A5"/>
    <w:rsid w:val="00EB5D47"/>
    <w:rsid w:val="00EB7A20"/>
    <w:rsid w:val="00EC3995"/>
    <w:rsid w:val="00ED1A44"/>
    <w:rsid w:val="00EF0853"/>
    <w:rsid w:val="00EF1E2E"/>
    <w:rsid w:val="00F0649A"/>
    <w:rsid w:val="00F11523"/>
    <w:rsid w:val="00F202EF"/>
    <w:rsid w:val="00F24C70"/>
    <w:rsid w:val="00F31119"/>
    <w:rsid w:val="00F34D3C"/>
    <w:rsid w:val="00F35730"/>
    <w:rsid w:val="00F5122E"/>
    <w:rsid w:val="00F51C19"/>
    <w:rsid w:val="00F62F26"/>
    <w:rsid w:val="00F7043C"/>
    <w:rsid w:val="00F81839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3E04A1E"/>
  <w15:docId w15:val="{BFF1BF86-6ECD-4AB3-B448-008E6711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7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grafefederale.figc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upportotecnico@fig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agrafefederale.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457</Words>
  <Characters>3525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3975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38</cp:revision>
  <cp:lastPrinted>2023-06-06T09:49:00Z</cp:lastPrinted>
  <dcterms:created xsi:type="dcterms:W3CDTF">2023-05-29T16:14:00Z</dcterms:created>
  <dcterms:modified xsi:type="dcterms:W3CDTF">2023-06-07T16:17:00Z</dcterms:modified>
</cp:coreProperties>
</file>